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42" w:rsidRPr="004E5FF6" w:rsidRDefault="00C96E30" w:rsidP="008428AA">
      <w:pPr>
        <w:tabs>
          <w:tab w:val="right" w:pos="6804"/>
        </w:tabs>
        <w:ind w:left="-180" w:right="-283" w:firstLine="180"/>
        <w:rPr>
          <w:rFonts w:ascii="Arial" w:hAnsi="Arial" w:cs="Arial"/>
          <w:sz w:val="12"/>
          <w:szCs w:val="12"/>
          <w:lang w:val="fr-FR"/>
        </w:rPr>
      </w:pPr>
      <w:r>
        <w:rPr>
          <w:noProof/>
          <w:sz w:val="12"/>
          <w:szCs w:val="12"/>
          <w:lang w:eastAsia="en-US"/>
        </w:rPr>
        <w:drawing>
          <wp:anchor distT="0" distB="0" distL="114300" distR="114300" simplePos="0" relativeHeight="251655680" behindDoc="1" locked="0" layoutInCell="1" allowOverlap="1">
            <wp:simplePos x="0" y="0"/>
            <wp:positionH relativeFrom="column">
              <wp:posOffset>4291330</wp:posOffset>
            </wp:positionH>
            <wp:positionV relativeFrom="paragraph">
              <wp:posOffset>0</wp:posOffset>
            </wp:positionV>
            <wp:extent cx="1901825" cy="443230"/>
            <wp:effectExtent l="0" t="0" r="3175" b="0"/>
            <wp:wrapTight wrapText="bothSides">
              <wp:wrapPolygon edited="0">
                <wp:start x="0" y="0"/>
                <wp:lineTo x="0" y="12997"/>
                <wp:lineTo x="5409" y="16711"/>
                <wp:lineTo x="5193" y="20424"/>
                <wp:lineTo x="17742" y="20424"/>
                <wp:lineTo x="19040" y="20424"/>
                <wp:lineTo x="21420" y="16711"/>
                <wp:lineTo x="21420" y="3713"/>
                <wp:lineTo x="20554" y="0"/>
                <wp:lineTo x="0" y="0"/>
              </wp:wrapPolygon>
            </wp:wrapTight>
            <wp:docPr id="59" name="Picture 9" descr="LEADER_LËTZEBUERG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_LËTZEBUERG_LOGO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443230"/>
                    </a:xfrm>
                    <a:prstGeom prst="rect">
                      <a:avLst/>
                    </a:prstGeom>
                    <a:noFill/>
                  </pic:spPr>
                </pic:pic>
              </a:graphicData>
            </a:graphic>
            <wp14:sizeRelH relativeFrom="page">
              <wp14:pctWidth>0</wp14:pctWidth>
            </wp14:sizeRelH>
            <wp14:sizeRelV relativeFrom="page">
              <wp14:pctHeight>0</wp14:pctHeight>
            </wp14:sizeRelV>
          </wp:anchor>
        </w:drawing>
      </w:r>
      <w:r w:rsidR="005D1D8E">
        <w:rPr>
          <w:noProof/>
          <w:sz w:val="12"/>
          <w:szCs w:val="12"/>
          <w:lang w:eastAsia="en-US"/>
        </w:rPr>
        <mc:AlternateContent>
          <mc:Choice Requires="wpg">
            <w:drawing>
              <wp:anchor distT="0" distB="0" distL="114300" distR="114300" simplePos="0" relativeHeight="251657728" behindDoc="0" locked="0" layoutInCell="1" allowOverlap="1">
                <wp:simplePos x="0" y="0"/>
                <wp:positionH relativeFrom="column">
                  <wp:posOffset>2680970</wp:posOffset>
                </wp:positionH>
                <wp:positionV relativeFrom="paragraph">
                  <wp:posOffset>67310</wp:posOffset>
                </wp:positionV>
                <wp:extent cx="1415415" cy="299085"/>
                <wp:effectExtent l="0" t="0" r="13335" b="5715"/>
                <wp:wrapNone/>
                <wp:docPr id="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415" cy="299085"/>
                          <a:chOff x="5359" y="1923"/>
                          <a:chExt cx="2229" cy="471"/>
                        </a:xfrm>
                      </wpg:grpSpPr>
                      <pic:pic xmlns:pic="http://schemas.openxmlformats.org/drawingml/2006/picture">
                        <pic:nvPicPr>
                          <pic:cNvPr id="2" name="Picture 7" descr="EU_Flagg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59" y="1923"/>
                            <a:ext cx="699" cy="47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8"/>
                        <wps:cNvSpPr txBox="1">
                          <a:spLocks noChangeArrowheads="1"/>
                        </wps:cNvSpPr>
                        <wps:spPr bwMode="auto">
                          <a:xfrm>
                            <a:off x="6094" y="1975"/>
                            <a:ext cx="149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709D" w:rsidRPr="00E75C1A" w:rsidRDefault="00EA709D" w:rsidP="00B8458C">
                              <w:pPr>
                                <w:rPr>
                                  <w:rFonts w:ascii="Arial" w:hAnsi="Arial" w:cs="Arial"/>
                                  <w:b/>
                                  <w:color w:val="004494"/>
                                  <w:sz w:val="16"/>
                                  <w:szCs w:val="18"/>
                                  <w:lang w:val="fr-FR"/>
                                </w:rPr>
                              </w:pPr>
                              <w:r w:rsidRPr="00E75C1A">
                                <w:rPr>
                                  <w:rFonts w:ascii="Arial" w:hAnsi="Arial" w:cs="Arial"/>
                                  <w:b/>
                                  <w:color w:val="004494"/>
                                  <w:sz w:val="16"/>
                                  <w:szCs w:val="18"/>
                                  <w:lang w:val="fr-FR"/>
                                </w:rPr>
                                <w:t>Cofinancé par</w:t>
                              </w:r>
                            </w:p>
                            <w:p w:rsidR="00EA709D" w:rsidRPr="00E75C1A" w:rsidRDefault="00EA709D" w:rsidP="00B8458C">
                              <w:pPr>
                                <w:rPr>
                                  <w:rFonts w:ascii="Arial" w:hAnsi="Arial" w:cs="Arial"/>
                                  <w:b/>
                                  <w:color w:val="004494"/>
                                  <w:sz w:val="16"/>
                                  <w:szCs w:val="18"/>
                                  <w:lang w:val="fr-FR"/>
                                </w:rPr>
                              </w:pPr>
                              <w:r w:rsidRPr="00E75C1A">
                                <w:rPr>
                                  <w:rFonts w:ascii="Arial" w:hAnsi="Arial" w:cs="Arial"/>
                                  <w:b/>
                                  <w:color w:val="004494"/>
                                  <w:sz w:val="16"/>
                                  <w:szCs w:val="18"/>
                                  <w:lang w:val="fr-FR"/>
                                </w:rPr>
                                <w:t>l’Union européenne</w:t>
                              </w:r>
                            </w:p>
                          </w:txbxContent>
                        </wps:txbx>
                        <wps:bodyPr rot="0" vert="horz" wrap="non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left:0;text-align:left;margin-left:211.1pt;margin-top:5.3pt;width:111.45pt;height:23.55pt;z-index:251657728" coordorigin="5359,1923" coordsize="2229,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U_Flagge" style="position:absolute;left:5359;top:1923;width:699;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">
                  <v:imagedata r:id="rId10" o:title="EU_Flagge"/>
                  <v:path arrowok="t"/>
                </v:shape>
                <v:shapetype id="_x0000_t202" coordsize="21600,21600" o:spt="202" path="m,l,21600r21600,l21600,xe">
                  <v:stroke joinstyle="miter"/>
                  <v:path gradientshapeok="t" o:connecttype="rect"/>
                </v:shapetype>
                <v:shape id="Text Box 8" o:spid="_x0000_s1028" type="#_x0000_t202" style="position:absolute;left:6094;top:1975;width:1494;height:3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" filled="f" stroked="f" strokeweight=".5pt">
                  <v:textbox inset="0,0,0,0">
                    <w:txbxContent>
                      <w:p w:rsidR="00EA709D" w:rsidRPr="00E75C1A" w:rsidRDefault="00EA709D" w:rsidP="00B8458C">
                        <w:pPr>
                          <w:rPr>
                            <w:rFonts w:ascii="Arial" w:hAnsi="Arial" w:cs="Arial"/>
                            <w:b/>
                            <w:color w:val="004494"/>
                            <w:sz w:val="16"/>
                            <w:szCs w:val="18"/>
                            <w:lang w:val="fr-FR"/>
                          </w:rPr>
                        </w:pPr>
                        <w:r w:rsidRPr="00E75C1A">
                          <w:rPr>
                            <w:rFonts w:ascii="Arial" w:hAnsi="Arial" w:cs="Arial"/>
                            <w:b/>
                            <w:color w:val="004494"/>
                            <w:sz w:val="16"/>
                            <w:szCs w:val="18"/>
                            <w:lang w:val="fr-FR"/>
                          </w:rPr>
                          <w:t>Cofinancé par</w:t>
                        </w:r>
                      </w:p>
                      <w:p w:rsidR="00EA709D" w:rsidRPr="00E75C1A" w:rsidRDefault="00EA709D" w:rsidP="00B8458C">
                        <w:pPr>
                          <w:rPr>
                            <w:rFonts w:ascii="Arial" w:hAnsi="Arial" w:cs="Arial"/>
                            <w:b/>
                            <w:color w:val="004494"/>
                            <w:sz w:val="16"/>
                            <w:szCs w:val="18"/>
                            <w:lang w:val="fr-FR"/>
                          </w:rPr>
                        </w:pPr>
                        <w:r w:rsidRPr="00E75C1A">
                          <w:rPr>
                            <w:rFonts w:ascii="Arial" w:hAnsi="Arial" w:cs="Arial"/>
                            <w:b/>
                            <w:color w:val="004494"/>
                            <w:sz w:val="16"/>
                            <w:szCs w:val="18"/>
                            <w:lang w:val="fr-FR"/>
                          </w:rPr>
                          <w:t>l’Union européenne</w:t>
                        </w:r>
                      </w:p>
                    </w:txbxContent>
                  </v:textbox>
                </v:shape>
              </v:group>
            </w:pict>
          </mc:Fallback>
        </mc:AlternateContent>
      </w:r>
      <w:r w:rsidR="005D1D8E">
        <w:rPr>
          <w:noProof/>
          <w:sz w:val="12"/>
          <w:szCs w:val="12"/>
          <w:lang w:eastAsia="en-US"/>
        </w:rPr>
        <w:drawing>
          <wp:anchor distT="0" distB="0" distL="114300" distR="114300" simplePos="0" relativeHeight="251651581" behindDoc="0" locked="0" layoutInCell="1" allowOverlap="1">
            <wp:simplePos x="0" y="0"/>
            <wp:positionH relativeFrom="column">
              <wp:posOffset>-29845</wp:posOffset>
            </wp:positionH>
            <wp:positionV relativeFrom="paragraph">
              <wp:posOffset>-124460</wp:posOffset>
            </wp:positionV>
            <wp:extent cx="2515870" cy="682625"/>
            <wp:effectExtent l="0" t="0" r="0" b="0"/>
            <wp:wrapNone/>
            <wp:docPr id="72" name="Picture 72" descr="MA_logo_post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A_logo_post2023"/>
                    <pic:cNvPicPr>
                      <a:picLocks noChangeAspect="1" noChangeArrowheads="1"/>
                    </pic:cNvPicPr>
                  </pic:nvPicPr>
                  <pic:blipFill>
                    <a:blip r:embed="rId11" cstate="print">
                      <a:extLst>
                        <a:ext uri="{28A0092B-C50C-407E-A947-70E740481C1C}">
                          <a14:useLocalDpi xmlns:a14="http://schemas.microsoft.com/office/drawing/2010/main" val="0"/>
                        </a:ext>
                      </a:extLst>
                    </a:blip>
                    <a:srcRect r="2821"/>
                    <a:stretch>
                      <a:fillRect/>
                    </a:stretch>
                  </pic:blipFill>
                  <pic:spPr bwMode="auto">
                    <a:xfrm>
                      <a:off x="0" y="0"/>
                      <a:ext cx="2515870" cy="682625"/>
                    </a:xfrm>
                    <a:prstGeom prst="rect">
                      <a:avLst/>
                    </a:prstGeom>
                    <a:noFill/>
                  </pic:spPr>
                </pic:pic>
              </a:graphicData>
            </a:graphic>
            <wp14:sizeRelH relativeFrom="page">
              <wp14:pctWidth>0</wp14:pctWidth>
            </wp14:sizeRelH>
            <wp14:sizeRelV relativeFrom="page">
              <wp14:pctHeight>0</wp14:pctHeight>
            </wp14:sizeRelV>
          </wp:anchor>
        </w:drawing>
      </w:r>
    </w:p>
    <w:p w:rsidR="00130367" w:rsidRPr="004E5FF6" w:rsidRDefault="00130367" w:rsidP="008428AA">
      <w:pPr>
        <w:tabs>
          <w:tab w:val="right" w:pos="6804"/>
        </w:tabs>
        <w:ind w:left="-180" w:right="-283" w:firstLine="180"/>
        <w:rPr>
          <w:rFonts w:ascii="Arial" w:hAnsi="Arial" w:cs="Arial"/>
          <w:sz w:val="12"/>
          <w:szCs w:val="12"/>
          <w:lang w:val="fr-FR"/>
        </w:rPr>
      </w:pPr>
    </w:p>
    <w:p w:rsidR="00130367" w:rsidRPr="004E5FF6" w:rsidRDefault="00130367" w:rsidP="008428AA">
      <w:pPr>
        <w:tabs>
          <w:tab w:val="right" w:pos="6804"/>
        </w:tabs>
        <w:ind w:left="-180" w:right="-283" w:firstLine="180"/>
        <w:rPr>
          <w:rFonts w:ascii="Arial" w:hAnsi="Arial" w:cs="Arial"/>
          <w:sz w:val="12"/>
          <w:szCs w:val="12"/>
          <w:lang w:val="fr-FR"/>
        </w:rPr>
      </w:pPr>
    </w:p>
    <w:p w:rsidR="00D91C66" w:rsidRPr="004E5FF6" w:rsidRDefault="00D91C66" w:rsidP="008428AA">
      <w:pPr>
        <w:tabs>
          <w:tab w:val="right" w:pos="6804"/>
        </w:tabs>
        <w:ind w:left="-180" w:right="-283" w:firstLine="180"/>
        <w:rPr>
          <w:rFonts w:ascii="Arial" w:hAnsi="Arial" w:cs="Arial"/>
          <w:sz w:val="12"/>
          <w:szCs w:val="12"/>
          <w:lang w:val="fr-FR"/>
        </w:rPr>
      </w:pPr>
    </w:p>
    <w:p w:rsidR="00433166" w:rsidRPr="004E5FF6" w:rsidRDefault="00433166" w:rsidP="00E75C1A">
      <w:pPr>
        <w:tabs>
          <w:tab w:val="right" w:pos="6804"/>
        </w:tabs>
        <w:ind w:right="-283"/>
        <w:rPr>
          <w:rFonts w:ascii="Arial" w:hAnsi="Arial" w:cs="Arial"/>
          <w:sz w:val="12"/>
          <w:szCs w:val="12"/>
          <w:lang w:val="fr-FR"/>
        </w:rPr>
      </w:pPr>
    </w:p>
    <w:tbl>
      <w:tblPr>
        <w:tblpPr w:leftFromText="141" w:rightFromText="141" w:vertAnchor="text" w:horzAnchor="margin" w:tblpX="108" w:tblpY="51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5"/>
        <w:gridCol w:w="1387"/>
        <w:gridCol w:w="3472"/>
        <w:gridCol w:w="1922"/>
      </w:tblGrid>
      <w:tr w:rsidR="002A57CD" w:rsidRPr="00AB643E" w:rsidTr="00E75C1A">
        <w:trPr>
          <w:trHeight w:val="411"/>
        </w:trPr>
        <w:tc>
          <w:tcPr>
            <w:tcW w:w="5000" w:type="pct"/>
            <w:gridSpan w:val="4"/>
            <w:tcBorders>
              <w:top w:val="single" w:sz="4" w:space="0" w:color="auto"/>
              <w:bottom w:val="nil"/>
            </w:tcBorders>
            <w:shd w:val="clear" w:color="auto" w:fill="C0C0C0"/>
            <w:vAlign w:val="center"/>
          </w:tcPr>
          <w:p w:rsidR="002A57CD" w:rsidRPr="00AB643E" w:rsidRDefault="002A57CD" w:rsidP="00851E6D">
            <w:pPr>
              <w:jc w:val="center"/>
              <w:rPr>
                <w:rFonts w:ascii="Arial" w:hAnsi="Arial" w:cs="Arial"/>
                <w:b/>
                <w:sz w:val="36"/>
                <w:szCs w:val="36"/>
                <w:lang w:val="fr-FR"/>
              </w:rPr>
            </w:pPr>
            <w:r w:rsidRPr="00AB643E">
              <w:rPr>
                <w:rFonts w:ascii="Arial" w:hAnsi="Arial" w:cs="Arial"/>
                <w:b/>
                <w:sz w:val="40"/>
                <w:szCs w:val="40"/>
                <w:lang w:val="fr-FR"/>
              </w:rPr>
              <w:t>DEMAND</w:t>
            </w:r>
            <w:r>
              <w:rPr>
                <w:rFonts w:ascii="Arial" w:hAnsi="Arial" w:cs="Arial"/>
                <w:b/>
                <w:sz w:val="40"/>
                <w:szCs w:val="40"/>
                <w:lang w:val="fr-FR"/>
              </w:rPr>
              <w:t>E</w:t>
            </w:r>
            <w:r w:rsidRPr="00AB643E">
              <w:rPr>
                <w:rFonts w:ascii="Arial" w:hAnsi="Arial" w:cs="Arial"/>
                <w:b/>
                <w:sz w:val="40"/>
                <w:szCs w:val="40"/>
                <w:lang w:val="fr-FR"/>
              </w:rPr>
              <w:t xml:space="preserve"> </w:t>
            </w:r>
            <w:r>
              <w:rPr>
                <w:rFonts w:ascii="Arial" w:hAnsi="Arial" w:cs="Arial"/>
                <w:b/>
                <w:sz w:val="40"/>
                <w:szCs w:val="40"/>
                <w:lang w:val="fr-FR"/>
              </w:rPr>
              <w:t>PREALABLE</w:t>
            </w:r>
          </w:p>
        </w:tc>
      </w:tr>
      <w:tr w:rsidR="002A57CD" w:rsidRPr="00AB643E" w:rsidTr="00E75C1A">
        <w:trPr>
          <w:trHeight w:val="527"/>
        </w:trPr>
        <w:tc>
          <w:tcPr>
            <w:tcW w:w="5000" w:type="pct"/>
            <w:gridSpan w:val="4"/>
            <w:tcBorders>
              <w:top w:val="nil"/>
              <w:bottom w:val="single" w:sz="4" w:space="0" w:color="auto"/>
            </w:tcBorders>
            <w:shd w:val="clear" w:color="auto" w:fill="C0C0C0"/>
            <w:vAlign w:val="center"/>
          </w:tcPr>
          <w:p w:rsidR="002A57CD" w:rsidRPr="00731892" w:rsidRDefault="00393917" w:rsidP="00851E6D">
            <w:pPr>
              <w:jc w:val="center"/>
              <w:rPr>
                <w:rFonts w:ascii="Arial" w:hAnsi="Arial" w:cs="Arial"/>
                <w:b/>
                <w:sz w:val="28"/>
                <w:szCs w:val="28"/>
                <w:lang w:val="fr-FR"/>
              </w:rPr>
            </w:pPr>
            <w:r>
              <w:rPr>
                <w:rFonts w:ascii="Arial" w:hAnsi="Arial" w:cs="Arial"/>
                <w:b/>
                <w:sz w:val="28"/>
                <w:szCs w:val="28"/>
                <w:lang w:val="fr-FR"/>
              </w:rPr>
              <w:t>L</w:t>
            </w:r>
            <w:r w:rsidR="002A57CD" w:rsidRPr="00731892">
              <w:rPr>
                <w:rFonts w:ascii="Arial" w:hAnsi="Arial" w:cs="Arial"/>
                <w:b/>
                <w:sz w:val="28"/>
                <w:szCs w:val="28"/>
                <w:lang w:val="fr-FR"/>
              </w:rPr>
              <w:t>EADER</w:t>
            </w:r>
            <w:r w:rsidR="00A60B42">
              <w:rPr>
                <w:rFonts w:ascii="Arial" w:hAnsi="Arial" w:cs="Arial"/>
                <w:b/>
                <w:sz w:val="28"/>
                <w:szCs w:val="28"/>
                <w:lang w:val="fr-FR"/>
              </w:rPr>
              <w:t xml:space="preserve"> 20</w:t>
            </w:r>
            <w:r w:rsidR="00B8458C">
              <w:rPr>
                <w:rFonts w:ascii="Arial" w:hAnsi="Arial" w:cs="Arial"/>
                <w:b/>
                <w:sz w:val="28"/>
                <w:szCs w:val="28"/>
                <w:lang w:val="fr-FR"/>
              </w:rPr>
              <w:t>23</w:t>
            </w:r>
            <w:r w:rsidR="00A60B42">
              <w:rPr>
                <w:rFonts w:ascii="Arial" w:hAnsi="Arial" w:cs="Arial"/>
                <w:b/>
                <w:sz w:val="28"/>
                <w:szCs w:val="28"/>
                <w:lang w:val="fr-FR"/>
              </w:rPr>
              <w:t>-202</w:t>
            </w:r>
            <w:r w:rsidR="00B8458C">
              <w:rPr>
                <w:rFonts w:ascii="Arial" w:hAnsi="Arial" w:cs="Arial"/>
                <w:b/>
                <w:sz w:val="28"/>
                <w:szCs w:val="28"/>
                <w:lang w:val="fr-FR"/>
              </w:rPr>
              <w:t>9</w:t>
            </w:r>
          </w:p>
        </w:tc>
      </w:tr>
      <w:tr w:rsidR="00FA11B5" w:rsidRPr="00AB643E" w:rsidTr="00E75C1A">
        <w:trPr>
          <w:trHeight w:val="122"/>
        </w:trPr>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rsidR="00FA11B5" w:rsidRPr="00E75C1A" w:rsidRDefault="00FA11B5" w:rsidP="00E75C1A">
            <w:pPr>
              <w:tabs>
                <w:tab w:val="right" w:pos="6804"/>
              </w:tabs>
              <w:rPr>
                <w:rFonts w:ascii="Arial" w:hAnsi="Arial" w:cs="Arial"/>
                <w:b/>
                <w:caps/>
                <w:sz w:val="16"/>
                <w:szCs w:val="16"/>
                <w:lang w:val="fr-FR"/>
              </w:rPr>
            </w:pPr>
            <w:r w:rsidRPr="00E75C1A">
              <w:rPr>
                <w:rFonts w:ascii="Arial" w:hAnsi="Arial" w:cs="Arial"/>
                <w:b/>
                <w:sz w:val="16"/>
                <w:szCs w:val="16"/>
                <w:lang w:val="fr-FR"/>
              </w:rPr>
              <w:t>Groupe d’Action Locale</w:t>
            </w:r>
          </w:p>
        </w:tc>
        <w:tc>
          <w:tcPr>
            <w:tcW w:w="35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A11B5" w:rsidRDefault="00FA11B5" w:rsidP="00851E6D">
            <w:pPr>
              <w:tabs>
                <w:tab w:val="right" w:pos="6804"/>
              </w:tabs>
              <w:ind w:right="-283"/>
              <w:rPr>
                <w:rFonts w:ascii="Arial" w:hAnsi="Arial" w:cs="Arial"/>
                <w:b/>
                <w:sz w:val="40"/>
                <w:szCs w:val="40"/>
                <w:lang w:val="fr-FR"/>
              </w:rPr>
            </w:pPr>
            <w:r w:rsidRPr="00E60D52">
              <w:rPr>
                <w:rFonts w:ascii="Arial" w:hAnsi="Arial" w:cs="Arial"/>
                <w:b/>
                <w:sz w:val="16"/>
                <w:lang w:val="fr-FR"/>
              </w:rPr>
              <w:t>Code projet</w:t>
            </w:r>
          </w:p>
        </w:tc>
      </w:tr>
      <w:bookmarkStart w:id="0" w:name="_GoBack"/>
      <w:tr w:rsidR="00FA11B5" w:rsidRPr="00AB643E" w:rsidTr="00E75C1A">
        <w:trPr>
          <w:trHeight w:val="643"/>
        </w:trPr>
        <w:tc>
          <w:tcPr>
            <w:tcW w:w="1489" w:type="pct"/>
            <w:tcBorders>
              <w:top w:val="single" w:sz="4" w:space="0" w:color="auto"/>
              <w:left w:val="single" w:sz="4" w:space="0" w:color="auto"/>
              <w:bottom w:val="nil"/>
              <w:right w:val="single" w:sz="4" w:space="0" w:color="auto"/>
            </w:tcBorders>
            <w:shd w:val="clear" w:color="auto" w:fill="auto"/>
            <w:vAlign w:val="center"/>
          </w:tcPr>
          <w:p w:rsidR="00FA11B5" w:rsidRPr="00E75C1A" w:rsidRDefault="00A46580" w:rsidP="00E75C1A">
            <w:pPr>
              <w:tabs>
                <w:tab w:val="right" w:pos="6804"/>
              </w:tabs>
              <w:rPr>
                <w:rFonts w:ascii="Arial" w:hAnsi="Arial" w:cs="Arial"/>
                <w:b/>
                <w:caps/>
                <w:sz w:val="30"/>
                <w:szCs w:val="30"/>
                <w:lang w:val="fr-FR"/>
              </w:rPr>
            </w:pPr>
            <w:r>
              <w:rPr>
                <w:rFonts w:ascii="Arial" w:hAnsi="Arial" w:cs="Arial"/>
                <w:b/>
                <w:caps/>
                <w:sz w:val="24"/>
                <w:szCs w:val="30"/>
                <w:lang w:val="fr-FR"/>
              </w:rPr>
              <w:fldChar w:fldCharType="begin">
                <w:ffData>
                  <w:name w:val="Dropdown1"/>
                  <w:enabled/>
                  <w:calcOnExit w:val="0"/>
                  <w:ddList>
                    <w:listEntry w:val="saisir région"/>
                    <w:listEntry w:val="Éislek"/>
                    <w:listEntry w:val="Mëllerdall"/>
                    <w:listEntry w:val="Miselerland"/>
                    <w:listEntry w:val="Wëlle Westen"/>
                    <w:listEntry w:val="Zentrum Westen"/>
                  </w:ddList>
                </w:ffData>
              </w:fldChar>
            </w:r>
            <w:r>
              <w:rPr>
                <w:rFonts w:ascii="Arial" w:hAnsi="Arial" w:cs="Arial"/>
                <w:b/>
                <w:caps/>
                <w:sz w:val="24"/>
                <w:szCs w:val="30"/>
                <w:lang w:val="fr-FR"/>
              </w:rPr>
              <w:instrText xml:space="preserve"> </w:instrText>
            </w:r>
            <w:bookmarkStart w:id="1" w:name="Dropdown1"/>
            <w:r>
              <w:rPr>
                <w:rFonts w:ascii="Arial" w:hAnsi="Arial" w:cs="Arial"/>
                <w:b/>
                <w:caps/>
                <w:sz w:val="24"/>
                <w:szCs w:val="30"/>
                <w:lang w:val="fr-FR"/>
              </w:rPr>
              <w:instrText xml:space="preserve">FORMDROPDOWN </w:instrText>
            </w:r>
            <w:r w:rsidR="00565D45">
              <w:rPr>
                <w:rFonts w:ascii="Arial" w:hAnsi="Arial" w:cs="Arial"/>
                <w:b/>
                <w:caps/>
                <w:sz w:val="24"/>
                <w:szCs w:val="30"/>
                <w:lang w:val="fr-FR"/>
              </w:rPr>
            </w:r>
            <w:r w:rsidR="00565D45">
              <w:rPr>
                <w:rFonts w:ascii="Arial" w:hAnsi="Arial" w:cs="Arial"/>
                <w:b/>
                <w:caps/>
                <w:sz w:val="24"/>
                <w:szCs w:val="30"/>
                <w:lang w:val="fr-FR"/>
              </w:rPr>
              <w:fldChar w:fldCharType="separate"/>
            </w:r>
            <w:r>
              <w:rPr>
                <w:rFonts w:ascii="Arial" w:hAnsi="Arial" w:cs="Arial"/>
                <w:b/>
                <w:caps/>
                <w:sz w:val="24"/>
                <w:szCs w:val="30"/>
                <w:lang w:val="fr-FR"/>
              </w:rPr>
              <w:fldChar w:fldCharType="end"/>
            </w:r>
            <w:bookmarkEnd w:id="1"/>
            <w:bookmarkEnd w:id="0"/>
          </w:p>
        </w:tc>
        <w:tc>
          <w:tcPr>
            <w:tcW w:w="718" w:type="pct"/>
            <w:tcBorders>
              <w:top w:val="single" w:sz="4" w:space="0" w:color="auto"/>
              <w:left w:val="single" w:sz="4" w:space="0" w:color="auto"/>
              <w:bottom w:val="nil"/>
              <w:right w:val="nil"/>
            </w:tcBorders>
            <w:shd w:val="clear" w:color="auto" w:fill="auto"/>
            <w:vAlign w:val="center"/>
          </w:tcPr>
          <w:p w:rsidR="00FA11B5" w:rsidRDefault="00FA11B5" w:rsidP="00851E6D">
            <w:pPr>
              <w:tabs>
                <w:tab w:val="right" w:pos="6804"/>
              </w:tabs>
              <w:ind w:right="-283"/>
              <w:jc w:val="center"/>
              <w:rPr>
                <w:rFonts w:ascii="Arial" w:hAnsi="Arial" w:cs="Arial"/>
                <w:b/>
                <w:sz w:val="40"/>
                <w:szCs w:val="40"/>
                <w:lang w:val="fr-FR"/>
              </w:rPr>
            </w:pPr>
            <w:r w:rsidRPr="00B6706C">
              <w:rPr>
                <w:rFonts w:ascii="Arial" w:hAnsi="Arial" w:cs="Arial"/>
                <w:b/>
                <w:caps/>
                <w:sz w:val="40"/>
                <w:szCs w:val="40"/>
                <w:lang w:val="fr-FR"/>
              </w:rPr>
              <w:fldChar w:fldCharType="begin">
                <w:ffData>
                  <w:name w:val=""/>
                  <w:enabled/>
                  <w:calcOnExit w:val="0"/>
                  <w:textInput>
                    <w:maxLength w:val="2"/>
                  </w:textInput>
                </w:ffData>
              </w:fldChar>
            </w:r>
            <w:r w:rsidRPr="00B6706C">
              <w:rPr>
                <w:rFonts w:ascii="Arial" w:hAnsi="Arial" w:cs="Arial"/>
                <w:b/>
                <w:caps/>
                <w:sz w:val="40"/>
                <w:szCs w:val="40"/>
                <w:lang w:val="fr-FR"/>
              </w:rPr>
              <w:instrText xml:space="preserve"> FORMTEXT </w:instrText>
            </w:r>
            <w:r w:rsidRPr="00B6706C">
              <w:rPr>
                <w:rFonts w:ascii="Arial" w:hAnsi="Arial" w:cs="Arial"/>
                <w:b/>
                <w:caps/>
                <w:sz w:val="40"/>
                <w:szCs w:val="40"/>
                <w:lang w:val="fr-FR"/>
              </w:rPr>
            </w:r>
            <w:r w:rsidRPr="00B6706C">
              <w:rPr>
                <w:rFonts w:ascii="Arial" w:hAnsi="Arial" w:cs="Arial"/>
                <w:b/>
                <w:caps/>
                <w:sz w:val="40"/>
                <w:szCs w:val="40"/>
                <w:lang w:val="fr-FR"/>
              </w:rPr>
              <w:fldChar w:fldCharType="separate"/>
            </w:r>
            <w:r w:rsidR="00E3011B">
              <w:rPr>
                <w:rFonts w:ascii="Arial" w:hAnsi="Arial" w:cs="Arial"/>
                <w:b/>
                <w:caps/>
                <w:noProof/>
                <w:sz w:val="40"/>
                <w:szCs w:val="40"/>
                <w:lang w:val="fr-FR"/>
              </w:rPr>
              <w:t> </w:t>
            </w:r>
            <w:r w:rsidR="00E3011B">
              <w:rPr>
                <w:rFonts w:ascii="Arial" w:hAnsi="Arial" w:cs="Arial"/>
                <w:b/>
                <w:caps/>
                <w:noProof/>
                <w:sz w:val="40"/>
                <w:szCs w:val="40"/>
                <w:lang w:val="fr-FR"/>
              </w:rPr>
              <w:t> </w:t>
            </w:r>
            <w:r w:rsidRPr="00B6706C">
              <w:rPr>
                <w:rFonts w:ascii="Arial" w:hAnsi="Arial" w:cs="Arial"/>
                <w:b/>
                <w:caps/>
                <w:sz w:val="40"/>
                <w:szCs w:val="40"/>
                <w:lang w:val="fr-FR"/>
              </w:rPr>
              <w:fldChar w:fldCharType="end"/>
            </w:r>
          </w:p>
        </w:tc>
        <w:tc>
          <w:tcPr>
            <w:tcW w:w="1798" w:type="pct"/>
            <w:tcBorders>
              <w:top w:val="single" w:sz="4" w:space="0" w:color="auto"/>
              <w:left w:val="nil"/>
              <w:bottom w:val="nil"/>
              <w:right w:val="nil"/>
            </w:tcBorders>
            <w:shd w:val="clear" w:color="auto" w:fill="auto"/>
            <w:vAlign w:val="center"/>
          </w:tcPr>
          <w:p w:rsidR="00FA11B5" w:rsidRDefault="00FA11B5" w:rsidP="00E75C1A">
            <w:pPr>
              <w:tabs>
                <w:tab w:val="right" w:pos="6804"/>
              </w:tabs>
              <w:ind w:right="-283"/>
              <w:jc w:val="center"/>
              <w:rPr>
                <w:rFonts w:ascii="Arial" w:hAnsi="Arial" w:cs="Arial"/>
                <w:b/>
                <w:sz w:val="40"/>
                <w:szCs w:val="40"/>
                <w:lang w:val="fr-FR"/>
              </w:rPr>
            </w:pPr>
            <w:r w:rsidRPr="00E75C1A">
              <w:rPr>
                <w:rFonts w:ascii="Arial" w:hAnsi="Arial" w:cs="Arial"/>
                <w:b/>
                <w:sz w:val="18"/>
                <w:szCs w:val="40"/>
                <w:lang w:val="fr-FR"/>
              </w:rPr>
              <w:t>2.05.570.</w:t>
            </w:r>
            <w:r w:rsidRPr="007C119D">
              <w:rPr>
                <w:rFonts w:ascii="Arial" w:hAnsi="Arial" w:cs="Arial"/>
                <w:b/>
                <w:sz w:val="40"/>
                <w:szCs w:val="40"/>
                <w:lang w:val="fr-FR"/>
              </w:rPr>
              <w:fldChar w:fldCharType="begin">
                <w:ffData>
                  <w:name w:val=""/>
                  <w:enabled/>
                  <w:calcOnExit w:val="0"/>
                  <w:textInput>
                    <w:maxLength w:val="2"/>
                  </w:textInput>
                </w:ffData>
              </w:fldChar>
            </w:r>
            <w:r w:rsidRPr="007C119D">
              <w:rPr>
                <w:rFonts w:ascii="Arial" w:hAnsi="Arial" w:cs="Arial"/>
                <w:b/>
                <w:sz w:val="40"/>
                <w:szCs w:val="40"/>
                <w:lang w:val="fr-FR"/>
              </w:rPr>
              <w:instrText xml:space="preserve"> FORMTEXT </w:instrText>
            </w:r>
            <w:r w:rsidRPr="007C119D">
              <w:rPr>
                <w:rFonts w:ascii="Arial" w:hAnsi="Arial" w:cs="Arial"/>
                <w:b/>
                <w:sz w:val="40"/>
                <w:szCs w:val="40"/>
                <w:lang w:val="fr-FR"/>
              </w:rPr>
            </w:r>
            <w:r w:rsidRPr="007C119D">
              <w:rPr>
                <w:rFonts w:ascii="Arial" w:hAnsi="Arial" w:cs="Arial"/>
                <w:b/>
                <w:sz w:val="40"/>
                <w:szCs w:val="40"/>
                <w:lang w:val="fr-FR"/>
              </w:rPr>
              <w:fldChar w:fldCharType="separate"/>
            </w:r>
            <w:r w:rsidR="00E3011B">
              <w:rPr>
                <w:rFonts w:ascii="Arial" w:hAnsi="Arial" w:cs="Arial"/>
                <w:b/>
                <w:noProof/>
                <w:sz w:val="40"/>
                <w:szCs w:val="40"/>
                <w:lang w:val="fr-FR"/>
              </w:rPr>
              <w:t> </w:t>
            </w:r>
            <w:r w:rsidR="00E3011B">
              <w:rPr>
                <w:rFonts w:ascii="Arial" w:hAnsi="Arial" w:cs="Arial"/>
                <w:b/>
                <w:noProof/>
                <w:sz w:val="40"/>
                <w:szCs w:val="40"/>
                <w:lang w:val="fr-FR"/>
              </w:rPr>
              <w:t> </w:t>
            </w:r>
            <w:r w:rsidRPr="007C119D">
              <w:rPr>
                <w:rFonts w:ascii="Arial" w:hAnsi="Arial" w:cs="Arial"/>
                <w:b/>
                <w:sz w:val="40"/>
                <w:szCs w:val="40"/>
                <w:lang w:val="fr-FR"/>
              </w:rPr>
              <w:fldChar w:fldCharType="end"/>
            </w:r>
          </w:p>
        </w:tc>
        <w:tc>
          <w:tcPr>
            <w:tcW w:w="995" w:type="pct"/>
            <w:tcBorders>
              <w:top w:val="single" w:sz="4" w:space="0" w:color="auto"/>
              <w:left w:val="nil"/>
              <w:bottom w:val="nil"/>
              <w:right w:val="single" w:sz="4" w:space="0" w:color="auto"/>
            </w:tcBorders>
            <w:shd w:val="clear" w:color="auto" w:fill="auto"/>
            <w:vAlign w:val="center"/>
          </w:tcPr>
          <w:p w:rsidR="00FA11B5" w:rsidRDefault="00FA11B5" w:rsidP="00E75C1A">
            <w:pPr>
              <w:tabs>
                <w:tab w:val="right" w:pos="6804"/>
              </w:tabs>
              <w:ind w:right="-283"/>
              <w:jc w:val="center"/>
              <w:rPr>
                <w:rFonts w:ascii="Arial" w:hAnsi="Arial" w:cs="Arial"/>
                <w:b/>
                <w:sz w:val="40"/>
                <w:szCs w:val="40"/>
                <w:lang w:val="fr-FR"/>
              </w:rPr>
            </w:pPr>
            <w:r w:rsidRPr="009D4569">
              <w:rPr>
                <w:rFonts w:ascii="Arial" w:hAnsi="Arial" w:cs="Arial"/>
                <w:b/>
                <w:sz w:val="40"/>
                <w:szCs w:val="40"/>
                <w:lang w:val="fr-FR"/>
              </w:rPr>
              <w:t>N°</w:t>
            </w:r>
            <w:r w:rsidRPr="009D4569">
              <w:rPr>
                <w:rFonts w:ascii="Arial" w:hAnsi="Arial" w:cs="Arial"/>
                <w:b/>
                <w:caps/>
                <w:sz w:val="40"/>
                <w:szCs w:val="40"/>
                <w:lang w:val="fr-FR"/>
              </w:rPr>
              <w:fldChar w:fldCharType="begin">
                <w:ffData>
                  <w:name w:val=""/>
                  <w:enabled/>
                  <w:calcOnExit w:val="0"/>
                  <w:textInput>
                    <w:type w:val="number"/>
                    <w:maxLength w:val="2"/>
                  </w:textInput>
                </w:ffData>
              </w:fldChar>
            </w:r>
            <w:r w:rsidRPr="009D4569">
              <w:rPr>
                <w:rFonts w:ascii="Arial" w:hAnsi="Arial" w:cs="Arial"/>
                <w:b/>
                <w:caps/>
                <w:sz w:val="40"/>
                <w:szCs w:val="40"/>
                <w:lang w:val="fr-FR"/>
              </w:rPr>
              <w:instrText xml:space="preserve"> FORMTEXT </w:instrText>
            </w:r>
            <w:r w:rsidRPr="009D4569">
              <w:rPr>
                <w:rFonts w:ascii="Arial" w:hAnsi="Arial" w:cs="Arial"/>
                <w:b/>
                <w:caps/>
                <w:sz w:val="40"/>
                <w:szCs w:val="40"/>
                <w:lang w:val="fr-FR"/>
              </w:rPr>
            </w:r>
            <w:r w:rsidRPr="009D4569">
              <w:rPr>
                <w:rFonts w:ascii="Arial" w:hAnsi="Arial" w:cs="Arial"/>
                <w:b/>
                <w:caps/>
                <w:sz w:val="40"/>
                <w:szCs w:val="40"/>
                <w:lang w:val="fr-FR"/>
              </w:rPr>
              <w:fldChar w:fldCharType="separate"/>
            </w:r>
            <w:r w:rsidR="00E3011B">
              <w:rPr>
                <w:rFonts w:ascii="Arial" w:hAnsi="Arial" w:cs="Arial"/>
                <w:b/>
                <w:caps/>
                <w:noProof/>
                <w:sz w:val="40"/>
                <w:szCs w:val="40"/>
                <w:lang w:val="fr-FR"/>
              </w:rPr>
              <w:t> </w:t>
            </w:r>
            <w:r w:rsidR="00E3011B">
              <w:rPr>
                <w:rFonts w:ascii="Arial" w:hAnsi="Arial" w:cs="Arial"/>
                <w:b/>
                <w:caps/>
                <w:noProof/>
                <w:sz w:val="40"/>
                <w:szCs w:val="40"/>
                <w:lang w:val="fr-FR"/>
              </w:rPr>
              <w:t> </w:t>
            </w:r>
            <w:r w:rsidRPr="009D4569">
              <w:rPr>
                <w:rFonts w:ascii="Arial" w:hAnsi="Arial" w:cs="Arial"/>
                <w:b/>
                <w:caps/>
                <w:sz w:val="40"/>
                <w:szCs w:val="40"/>
                <w:lang w:val="fr-FR"/>
              </w:rPr>
              <w:fldChar w:fldCharType="end"/>
            </w:r>
          </w:p>
        </w:tc>
      </w:tr>
      <w:tr w:rsidR="00FA11B5" w:rsidRPr="00AB643E" w:rsidTr="00E75C1A">
        <w:trPr>
          <w:trHeight w:val="140"/>
        </w:trPr>
        <w:tc>
          <w:tcPr>
            <w:tcW w:w="1489" w:type="pct"/>
            <w:tcBorders>
              <w:top w:val="nil"/>
              <w:left w:val="single" w:sz="4" w:space="0" w:color="auto"/>
              <w:bottom w:val="single" w:sz="4" w:space="0" w:color="auto"/>
              <w:right w:val="single" w:sz="4" w:space="0" w:color="auto"/>
            </w:tcBorders>
            <w:shd w:val="clear" w:color="auto" w:fill="auto"/>
            <w:vAlign w:val="center"/>
          </w:tcPr>
          <w:p w:rsidR="00FA11B5" w:rsidRPr="00E75C1A" w:rsidRDefault="00FA11B5" w:rsidP="00E75C1A">
            <w:pPr>
              <w:tabs>
                <w:tab w:val="right" w:pos="6804"/>
              </w:tabs>
              <w:ind w:right="-283"/>
              <w:jc w:val="center"/>
              <w:rPr>
                <w:rFonts w:ascii="Arial" w:hAnsi="Arial" w:cs="Arial"/>
                <w:sz w:val="10"/>
                <w:szCs w:val="10"/>
                <w:lang w:val="fr-FR"/>
              </w:rPr>
            </w:pPr>
          </w:p>
        </w:tc>
        <w:tc>
          <w:tcPr>
            <w:tcW w:w="718" w:type="pct"/>
            <w:tcBorders>
              <w:top w:val="nil"/>
              <w:left w:val="single" w:sz="4" w:space="0" w:color="auto"/>
              <w:bottom w:val="single" w:sz="4" w:space="0" w:color="auto"/>
              <w:right w:val="nil"/>
            </w:tcBorders>
            <w:shd w:val="clear" w:color="auto" w:fill="auto"/>
          </w:tcPr>
          <w:p w:rsidR="00FA11B5" w:rsidRDefault="00FA11B5" w:rsidP="00851E6D">
            <w:pPr>
              <w:tabs>
                <w:tab w:val="right" w:pos="6804"/>
              </w:tabs>
              <w:ind w:right="-283"/>
              <w:jc w:val="center"/>
              <w:rPr>
                <w:rFonts w:ascii="Arial" w:hAnsi="Arial" w:cs="Arial"/>
                <w:b/>
                <w:sz w:val="40"/>
                <w:szCs w:val="40"/>
                <w:lang w:val="fr-FR"/>
              </w:rPr>
            </w:pPr>
            <w:r w:rsidRPr="00B6706C">
              <w:rPr>
                <w:rFonts w:ascii="Arial" w:hAnsi="Arial" w:cs="Arial"/>
                <w:sz w:val="10"/>
                <w:szCs w:val="10"/>
                <w:lang w:val="fr-FR"/>
              </w:rPr>
              <w:t>Région XX</w:t>
            </w:r>
          </w:p>
        </w:tc>
        <w:tc>
          <w:tcPr>
            <w:tcW w:w="1798" w:type="pct"/>
            <w:tcBorders>
              <w:top w:val="nil"/>
              <w:left w:val="nil"/>
              <w:bottom w:val="single" w:sz="4" w:space="0" w:color="auto"/>
              <w:right w:val="nil"/>
            </w:tcBorders>
            <w:shd w:val="clear" w:color="auto" w:fill="auto"/>
          </w:tcPr>
          <w:p w:rsidR="00FA11B5" w:rsidRDefault="00FA11B5" w:rsidP="00E75C1A">
            <w:pPr>
              <w:tabs>
                <w:tab w:val="right" w:pos="6804"/>
              </w:tabs>
              <w:ind w:right="-283"/>
              <w:jc w:val="center"/>
              <w:rPr>
                <w:rFonts w:ascii="Arial" w:hAnsi="Arial" w:cs="Arial"/>
                <w:b/>
                <w:sz w:val="40"/>
                <w:szCs w:val="40"/>
                <w:lang w:val="fr-FR"/>
              </w:rPr>
            </w:pPr>
            <w:r>
              <w:rPr>
                <w:rFonts w:ascii="Arial" w:hAnsi="Arial" w:cs="Arial"/>
                <w:sz w:val="10"/>
                <w:szCs w:val="10"/>
                <w:lang w:val="fr-FR"/>
              </w:rPr>
              <w:t>Mesure</w:t>
            </w:r>
            <w:r w:rsidR="00A428BB">
              <w:rPr>
                <w:rFonts w:ascii="Arial" w:hAnsi="Arial" w:cs="Arial"/>
                <w:sz w:val="10"/>
                <w:szCs w:val="10"/>
                <w:lang w:val="fr-FR"/>
              </w:rPr>
              <w:t xml:space="preserve"> XX</w:t>
            </w:r>
          </w:p>
        </w:tc>
        <w:tc>
          <w:tcPr>
            <w:tcW w:w="995" w:type="pct"/>
            <w:tcBorders>
              <w:top w:val="nil"/>
              <w:left w:val="nil"/>
              <w:bottom w:val="single" w:sz="4" w:space="0" w:color="auto"/>
              <w:right w:val="single" w:sz="4" w:space="0" w:color="auto"/>
            </w:tcBorders>
            <w:shd w:val="clear" w:color="auto" w:fill="auto"/>
          </w:tcPr>
          <w:p w:rsidR="00FA11B5" w:rsidRDefault="00FA11B5" w:rsidP="00E75C1A">
            <w:pPr>
              <w:tabs>
                <w:tab w:val="right" w:pos="6804"/>
              </w:tabs>
              <w:ind w:right="-283"/>
              <w:jc w:val="center"/>
              <w:rPr>
                <w:rFonts w:ascii="Arial" w:hAnsi="Arial" w:cs="Arial"/>
                <w:b/>
                <w:sz w:val="40"/>
                <w:szCs w:val="40"/>
                <w:lang w:val="fr-FR"/>
              </w:rPr>
            </w:pPr>
            <w:r w:rsidRPr="009D4569">
              <w:rPr>
                <w:rFonts w:ascii="Arial" w:hAnsi="Arial" w:cs="Arial"/>
                <w:sz w:val="10"/>
                <w:szCs w:val="10"/>
                <w:lang w:val="fr-FR"/>
              </w:rPr>
              <w:t>Numéro projet XX</w:t>
            </w:r>
          </w:p>
        </w:tc>
      </w:tr>
    </w:tbl>
    <w:p w:rsidR="00571824" w:rsidRPr="002C60DB" w:rsidRDefault="00571824" w:rsidP="002C60DB">
      <w:pPr>
        <w:rPr>
          <w:vanish/>
        </w:rPr>
      </w:pPr>
    </w:p>
    <w:tbl>
      <w:tblPr>
        <w:tblW w:w="9673" w:type="dxa"/>
        <w:tblInd w:w="108" w:type="dxa"/>
        <w:tblLayout w:type="fixed"/>
        <w:tblLook w:val="0000" w:firstRow="0" w:lastRow="0" w:firstColumn="0" w:lastColumn="0" w:noHBand="0" w:noVBand="0"/>
      </w:tblPr>
      <w:tblGrid>
        <w:gridCol w:w="2091"/>
        <w:gridCol w:w="3240"/>
        <w:gridCol w:w="1101"/>
        <w:gridCol w:w="3241"/>
      </w:tblGrid>
      <w:tr w:rsidR="00571824" w:rsidRPr="00D628AB" w:rsidTr="00C96E30">
        <w:trPr>
          <w:trHeight w:val="318"/>
        </w:trPr>
        <w:tc>
          <w:tcPr>
            <w:tcW w:w="2091" w:type="dxa"/>
          </w:tcPr>
          <w:p w:rsidR="00571824" w:rsidRPr="00D628AB" w:rsidRDefault="00571824" w:rsidP="004F0664">
            <w:pPr>
              <w:ind w:right="-82"/>
              <w:rPr>
                <w:rFonts w:ascii="Arial" w:hAnsi="Arial" w:cs="Arial"/>
                <w:lang w:val="fr-FR"/>
              </w:rPr>
            </w:pPr>
          </w:p>
        </w:tc>
        <w:tc>
          <w:tcPr>
            <w:tcW w:w="3240" w:type="dxa"/>
          </w:tcPr>
          <w:p w:rsidR="00571824" w:rsidRPr="00D628AB" w:rsidRDefault="00571824" w:rsidP="004F0664">
            <w:pPr>
              <w:ind w:right="-82"/>
              <w:rPr>
                <w:rFonts w:ascii="Arial" w:hAnsi="Arial" w:cs="Arial"/>
                <w:b/>
                <w:bCs/>
              </w:rPr>
            </w:pPr>
          </w:p>
        </w:tc>
        <w:tc>
          <w:tcPr>
            <w:tcW w:w="1101" w:type="dxa"/>
          </w:tcPr>
          <w:p w:rsidR="00571824" w:rsidRPr="00D628AB" w:rsidRDefault="00571824" w:rsidP="004F0664">
            <w:pPr>
              <w:ind w:right="-82"/>
              <w:rPr>
                <w:rFonts w:ascii="Arial" w:hAnsi="Arial" w:cs="Arial"/>
                <w:lang w:val="fr-FR"/>
              </w:rPr>
            </w:pPr>
          </w:p>
        </w:tc>
        <w:tc>
          <w:tcPr>
            <w:tcW w:w="3241" w:type="dxa"/>
          </w:tcPr>
          <w:p w:rsidR="00571824" w:rsidRPr="00D628AB" w:rsidRDefault="00571824" w:rsidP="004F0664">
            <w:pPr>
              <w:ind w:right="-82"/>
              <w:rPr>
                <w:rFonts w:ascii="Arial" w:hAnsi="Arial" w:cs="Arial"/>
                <w:b/>
                <w:bCs/>
              </w:rPr>
            </w:pPr>
          </w:p>
        </w:tc>
      </w:tr>
      <w:tr w:rsidR="00F57B0E" w:rsidRPr="00D628AB" w:rsidTr="00C96E30">
        <w:trPr>
          <w:trHeight w:val="318"/>
        </w:trPr>
        <w:tc>
          <w:tcPr>
            <w:tcW w:w="2091" w:type="dxa"/>
          </w:tcPr>
          <w:p w:rsidR="00F57B0E" w:rsidRPr="00D628AB" w:rsidRDefault="00F57B0E" w:rsidP="004F0664">
            <w:pPr>
              <w:ind w:right="-82"/>
              <w:rPr>
                <w:rFonts w:ascii="Arial" w:hAnsi="Arial" w:cs="Arial"/>
                <w:lang w:val="fr-FR"/>
              </w:rPr>
            </w:pPr>
            <w:r w:rsidRPr="00D628AB">
              <w:rPr>
                <w:rFonts w:ascii="Arial" w:hAnsi="Arial" w:cs="Arial"/>
                <w:lang w:val="fr-FR"/>
              </w:rPr>
              <w:t>Le</w:t>
            </w:r>
            <w:r w:rsidR="00CF6ADC" w:rsidRPr="00D628AB">
              <w:rPr>
                <w:rFonts w:ascii="Arial" w:hAnsi="Arial" w:cs="Arial"/>
                <w:lang w:val="fr-FR"/>
              </w:rPr>
              <w:t xml:space="preserve"> </w:t>
            </w:r>
            <w:r w:rsidRPr="00D628AB">
              <w:rPr>
                <w:rFonts w:ascii="Arial" w:hAnsi="Arial" w:cs="Arial"/>
                <w:lang w:val="fr-FR"/>
              </w:rPr>
              <w:t>(</w:t>
            </w:r>
            <w:r w:rsidR="00CF6ADC" w:rsidRPr="00D628AB">
              <w:rPr>
                <w:rFonts w:ascii="Arial" w:hAnsi="Arial" w:cs="Arial"/>
                <w:lang w:val="fr-FR"/>
              </w:rPr>
              <w:t>l</w:t>
            </w:r>
            <w:r w:rsidRPr="00D628AB">
              <w:rPr>
                <w:rFonts w:ascii="Arial" w:hAnsi="Arial" w:cs="Arial"/>
                <w:lang w:val="fr-FR"/>
              </w:rPr>
              <w:t>a) soussigné(e)</w:t>
            </w:r>
          </w:p>
        </w:tc>
        <w:tc>
          <w:tcPr>
            <w:tcW w:w="3240" w:type="dxa"/>
            <w:tcBorders>
              <w:bottom w:val="single" w:sz="4" w:space="0" w:color="auto"/>
            </w:tcBorders>
          </w:tcPr>
          <w:p w:rsidR="00F57B0E" w:rsidRPr="00D628AB" w:rsidRDefault="00F57B0E" w:rsidP="004F0664">
            <w:pPr>
              <w:ind w:right="-82"/>
              <w:rPr>
                <w:rFonts w:ascii="Arial" w:hAnsi="Arial" w:cs="Arial"/>
                <w:b/>
                <w:bCs/>
                <w:lang w:val="fr-FR"/>
              </w:rPr>
            </w:pPr>
            <w:r w:rsidRPr="00D628AB">
              <w:rPr>
                <w:rFonts w:ascii="Arial" w:hAnsi="Arial" w:cs="Arial"/>
                <w:b/>
                <w:bCs/>
              </w:rPr>
              <w:fldChar w:fldCharType="begin">
                <w:ffData>
                  <w:name w:val=""/>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Pr="00D628AB">
              <w:rPr>
                <w:rFonts w:ascii="Arial" w:hAnsi="Arial" w:cs="Arial"/>
                <w:b/>
                <w:bCs/>
              </w:rPr>
              <w:fldChar w:fldCharType="end"/>
            </w:r>
          </w:p>
        </w:tc>
        <w:tc>
          <w:tcPr>
            <w:tcW w:w="1101" w:type="dxa"/>
          </w:tcPr>
          <w:p w:rsidR="00F57B0E" w:rsidRPr="00D628AB" w:rsidRDefault="00F57B0E" w:rsidP="004F0664">
            <w:pPr>
              <w:ind w:right="-82"/>
              <w:rPr>
                <w:rFonts w:ascii="Arial" w:hAnsi="Arial" w:cs="Arial"/>
                <w:b/>
                <w:bCs/>
                <w:lang w:val="fr-FR"/>
              </w:rPr>
            </w:pPr>
            <w:r w:rsidRPr="00D628AB">
              <w:rPr>
                <w:rFonts w:ascii="Arial" w:hAnsi="Arial" w:cs="Arial"/>
                <w:lang w:val="fr-FR"/>
              </w:rPr>
              <w:t>Fonction:</w:t>
            </w:r>
          </w:p>
        </w:tc>
        <w:tc>
          <w:tcPr>
            <w:tcW w:w="3241" w:type="dxa"/>
            <w:tcBorders>
              <w:bottom w:val="single" w:sz="4" w:space="0" w:color="auto"/>
            </w:tcBorders>
          </w:tcPr>
          <w:p w:rsidR="00F57B0E" w:rsidRPr="00D628AB" w:rsidRDefault="00F57B0E" w:rsidP="004F0664">
            <w:pPr>
              <w:ind w:right="-82"/>
              <w:rPr>
                <w:rFonts w:ascii="Arial" w:hAnsi="Arial" w:cs="Arial"/>
                <w:b/>
                <w:bCs/>
                <w:lang w:val="fr-FR"/>
              </w:rPr>
            </w:pPr>
            <w:r w:rsidRPr="00D628AB">
              <w:rPr>
                <w:rFonts w:ascii="Arial" w:hAnsi="Arial" w:cs="Arial"/>
                <w:b/>
                <w:bCs/>
              </w:rPr>
              <w:fldChar w:fldCharType="begin">
                <w:ffData>
                  <w:name w:val=""/>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Pr="00D628AB">
              <w:rPr>
                <w:rFonts w:ascii="Arial" w:hAnsi="Arial" w:cs="Arial"/>
                <w:b/>
                <w:bCs/>
              </w:rPr>
              <w:fldChar w:fldCharType="end"/>
            </w:r>
          </w:p>
        </w:tc>
      </w:tr>
    </w:tbl>
    <w:p w:rsidR="000724A0" w:rsidRPr="00307C4F" w:rsidRDefault="00130367" w:rsidP="00E75C1A">
      <w:pPr>
        <w:spacing w:after="100"/>
        <w:ind w:right="-79"/>
        <w:rPr>
          <w:rFonts w:ascii="Arial" w:hAnsi="Arial" w:cs="Arial"/>
          <w:sz w:val="16"/>
          <w:szCs w:val="16"/>
          <w:lang w:val="fr-FR"/>
        </w:rPr>
      </w:pPr>
      <w:r w:rsidRPr="00307C4F">
        <w:rPr>
          <w:rFonts w:ascii="Arial" w:hAnsi="Arial" w:cs="Arial"/>
          <w:sz w:val="16"/>
          <w:szCs w:val="16"/>
          <w:lang w:val="fr-FR"/>
        </w:rPr>
        <w:t xml:space="preserve">  </w:t>
      </w:r>
      <w:r w:rsidR="00565D45">
        <w:rPr>
          <w:rFonts w:ascii="Arial" w:hAnsi="Arial" w:cs="Arial"/>
          <w:sz w:val="16"/>
          <w:szCs w:val="16"/>
          <w:lang w:val="fr-FR"/>
        </w:rPr>
        <w:t xml:space="preserve">   </w:t>
      </w:r>
      <w:r w:rsidR="000724A0" w:rsidRPr="00307C4F">
        <w:rPr>
          <w:rFonts w:ascii="Arial" w:hAnsi="Arial" w:cs="Arial"/>
          <w:sz w:val="16"/>
          <w:szCs w:val="16"/>
          <w:lang w:val="fr-FR"/>
        </w:rPr>
        <w:t xml:space="preserve">agissant </w:t>
      </w:r>
      <w:r w:rsidR="004022A7" w:rsidRPr="00307C4F">
        <w:rPr>
          <w:rFonts w:ascii="Arial" w:hAnsi="Arial" w:cs="Arial"/>
          <w:sz w:val="16"/>
          <w:szCs w:val="16"/>
          <w:lang w:val="fr-FR"/>
        </w:rPr>
        <w:t>pour le compte de l’organisme (commune, a</w:t>
      </w:r>
      <w:r w:rsidR="000724A0" w:rsidRPr="00307C4F">
        <w:rPr>
          <w:rFonts w:ascii="Arial" w:hAnsi="Arial" w:cs="Arial"/>
          <w:sz w:val="16"/>
          <w:szCs w:val="16"/>
          <w:lang w:val="fr-FR"/>
        </w:rPr>
        <w:t>ssociation</w:t>
      </w:r>
      <w:r w:rsidR="00682DD1" w:rsidRPr="00307C4F">
        <w:rPr>
          <w:rFonts w:ascii="Arial" w:hAnsi="Arial" w:cs="Arial"/>
          <w:sz w:val="16"/>
          <w:szCs w:val="16"/>
          <w:lang w:val="fr-FR"/>
        </w:rPr>
        <w:t>,</w:t>
      </w:r>
      <w:r w:rsidR="000724A0" w:rsidRPr="00307C4F">
        <w:rPr>
          <w:rFonts w:ascii="Arial" w:hAnsi="Arial" w:cs="Arial"/>
          <w:sz w:val="16"/>
          <w:szCs w:val="16"/>
          <w:lang w:val="fr-FR"/>
        </w:rPr>
        <w:t>...)</w:t>
      </w:r>
    </w:p>
    <w:tbl>
      <w:tblPr>
        <w:tblW w:w="9673" w:type="dxa"/>
        <w:tblInd w:w="108" w:type="dxa"/>
        <w:tblLayout w:type="fixed"/>
        <w:tblLook w:val="0000" w:firstRow="0" w:lastRow="0" w:firstColumn="0" w:lastColumn="0" w:noHBand="0" w:noVBand="0"/>
      </w:tblPr>
      <w:tblGrid>
        <w:gridCol w:w="1476"/>
        <w:gridCol w:w="3402"/>
        <w:gridCol w:w="1276"/>
        <w:gridCol w:w="3519"/>
      </w:tblGrid>
      <w:tr w:rsidR="000724A0" w:rsidRPr="00307C4F" w:rsidTr="00C96E30">
        <w:tc>
          <w:tcPr>
            <w:tcW w:w="9673" w:type="dxa"/>
            <w:gridSpan w:val="4"/>
            <w:tcBorders>
              <w:bottom w:val="single" w:sz="4" w:space="0" w:color="auto"/>
            </w:tcBorders>
          </w:tcPr>
          <w:p w:rsidR="000724A0" w:rsidRPr="00307C4F" w:rsidRDefault="00A26AEF" w:rsidP="00240569">
            <w:pPr>
              <w:ind w:right="-82"/>
              <w:rPr>
                <w:rFonts w:ascii="Arial" w:hAnsi="Arial" w:cs="Arial"/>
                <w:sz w:val="16"/>
                <w:szCs w:val="16"/>
                <w:lang w:val="fr-CH"/>
              </w:rPr>
            </w:pPr>
            <w:r w:rsidRPr="00307C4F">
              <w:rPr>
                <w:rFonts w:ascii="Arial" w:hAnsi="Arial" w:cs="Arial"/>
                <w:b/>
                <w:bCs/>
                <w:sz w:val="16"/>
                <w:szCs w:val="16"/>
              </w:rPr>
              <w:fldChar w:fldCharType="begin">
                <w:ffData>
                  <w:name w:val=""/>
                  <w:enabled/>
                  <w:calcOnExit w:val="0"/>
                  <w:textInput/>
                </w:ffData>
              </w:fldChar>
            </w:r>
            <w:r w:rsidRPr="00307C4F">
              <w:rPr>
                <w:rFonts w:ascii="Arial" w:hAnsi="Arial" w:cs="Arial"/>
                <w:b/>
                <w:bCs/>
                <w:sz w:val="16"/>
                <w:szCs w:val="16"/>
              </w:rPr>
              <w:instrText xml:space="preserve"> FORMTEXT </w:instrText>
            </w:r>
            <w:r w:rsidRPr="00307C4F">
              <w:rPr>
                <w:rFonts w:ascii="Arial" w:hAnsi="Arial" w:cs="Arial"/>
                <w:b/>
                <w:bCs/>
                <w:sz w:val="16"/>
                <w:szCs w:val="16"/>
              </w:rPr>
            </w:r>
            <w:r w:rsidRPr="00307C4F">
              <w:rPr>
                <w:rFonts w:ascii="Arial" w:hAnsi="Arial" w:cs="Arial"/>
                <w:b/>
                <w:bCs/>
                <w:sz w:val="16"/>
                <w:szCs w:val="16"/>
              </w:rPr>
              <w:fldChar w:fldCharType="separate"/>
            </w:r>
            <w:r w:rsidR="00E3011B">
              <w:rPr>
                <w:rFonts w:ascii="Arial" w:hAnsi="Arial" w:cs="Arial"/>
                <w:b/>
                <w:bCs/>
                <w:noProof/>
                <w:sz w:val="16"/>
                <w:szCs w:val="16"/>
              </w:rPr>
              <w:t> </w:t>
            </w:r>
            <w:r w:rsidR="00E3011B">
              <w:rPr>
                <w:rFonts w:ascii="Arial" w:hAnsi="Arial" w:cs="Arial"/>
                <w:b/>
                <w:bCs/>
                <w:noProof/>
                <w:sz w:val="16"/>
                <w:szCs w:val="16"/>
              </w:rPr>
              <w:t> </w:t>
            </w:r>
            <w:r w:rsidR="00E3011B">
              <w:rPr>
                <w:rFonts w:ascii="Arial" w:hAnsi="Arial" w:cs="Arial"/>
                <w:b/>
                <w:bCs/>
                <w:noProof/>
                <w:sz w:val="16"/>
                <w:szCs w:val="16"/>
              </w:rPr>
              <w:t> </w:t>
            </w:r>
            <w:r w:rsidR="00E3011B">
              <w:rPr>
                <w:rFonts w:ascii="Arial" w:hAnsi="Arial" w:cs="Arial"/>
                <w:b/>
                <w:bCs/>
                <w:noProof/>
                <w:sz w:val="16"/>
                <w:szCs w:val="16"/>
              </w:rPr>
              <w:t> </w:t>
            </w:r>
            <w:r w:rsidR="00E3011B">
              <w:rPr>
                <w:rFonts w:ascii="Arial" w:hAnsi="Arial" w:cs="Arial"/>
                <w:b/>
                <w:bCs/>
                <w:noProof/>
                <w:sz w:val="16"/>
                <w:szCs w:val="16"/>
              </w:rPr>
              <w:t> </w:t>
            </w:r>
            <w:r w:rsidRPr="00307C4F">
              <w:rPr>
                <w:rFonts w:ascii="Arial" w:hAnsi="Arial" w:cs="Arial"/>
                <w:b/>
                <w:bCs/>
                <w:sz w:val="16"/>
                <w:szCs w:val="16"/>
              </w:rPr>
              <w:fldChar w:fldCharType="end"/>
            </w:r>
          </w:p>
        </w:tc>
      </w:tr>
      <w:tr w:rsidR="000724A0" w:rsidRPr="00D628AB" w:rsidTr="00C96E30">
        <w:tc>
          <w:tcPr>
            <w:tcW w:w="1476" w:type="dxa"/>
            <w:tcBorders>
              <w:top w:val="single" w:sz="4" w:space="0" w:color="auto"/>
            </w:tcBorders>
          </w:tcPr>
          <w:p w:rsidR="000724A0" w:rsidRPr="00D628AB" w:rsidRDefault="000724A0" w:rsidP="004F0664">
            <w:pPr>
              <w:ind w:right="-82"/>
              <w:rPr>
                <w:rFonts w:ascii="Arial" w:hAnsi="Arial" w:cs="Arial"/>
                <w:lang w:val="fr-FR"/>
              </w:rPr>
            </w:pPr>
            <w:r w:rsidRPr="00D628AB">
              <w:rPr>
                <w:rFonts w:ascii="Arial" w:hAnsi="Arial" w:cs="Arial"/>
                <w:lang w:val="fr-FR"/>
              </w:rPr>
              <w:t>N°</w:t>
            </w:r>
            <w:r w:rsidR="00D11163">
              <w:rPr>
                <w:rFonts w:ascii="Arial" w:hAnsi="Arial" w:cs="Arial"/>
                <w:lang w:val="fr-FR"/>
              </w:rPr>
              <w:t xml:space="preserve"> et Rue</w:t>
            </w:r>
            <w:r w:rsidR="002730CF" w:rsidRPr="00D628AB">
              <w:rPr>
                <w:rFonts w:ascii="Arial" w:hAnsi="Arial" w:cs="Arial"/>
                <w:lang w:val="fr-FR"/>
              </w:rPr>
              <w:t>:</w:t>
            </w:r>
          </w:p>
        </w:tc>
        <w:bookmarkStart w:id="2" w:name="Text3"/>
        <w:bookmarkStart w:id="3" w:name="Text5"/>
        <w:tc>
          <w:tcPr>
            <w:tcW w:w="3402" w:type="dxa"/>
            <w:tcBorders>
              <w:top w:val="single" w:sz="4" w:space="0" w:color="auto"/>
            </w:tcBorders>
          </w:tcPr>
          <w:p w:rsidR="000724A0" w:rsidRPr="00D628AB" w:rsidRDefault="00A26AEF" w:rsidP="00240569">
            <w:pPr>
              <w:ind w:right="-82"/>
              <w:rPr>
                <w:rFonts w:ascii="Arial" w:hAnsi="Arial" w:cs="Arial"/>
                <w:b/>
                <w:bCs/>
              </w:rPr>
            </w:pPr>
            <w:r w:rsidRPr="00D628AB">
              <w:rPr>
                <w:rFonts w:ascii="Arial" w:hAnsi="Arial" w:cs="Arial"/>
                <w:b/>
                <w:bCs/>
              </w:rPr>
              <w:fldChar w:fldCharType="begin">
                <w:ffData>
                  <w:name w:val="Text3"/>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Pr="00D628AB">
              <w:rPr>
                <w:rFonts w:ascii="Arial" w:hAnsi="Arial" w:cs="Arial"/>
                <w:b/>
                <w:bCs/>
              </w:rPr>
              <w:fldChar w:fldCharType="end"/>
            </w:r>
            <w:bookmarkEnd w:id="2"/>
            <w:r w:rsidR="00C30136" w:rsidRPr="00D628AB">
              <w:rPr>
                <w:rFonts w:ascii="Arial" w:hAnsi="Arial" w:cs="Arial"/>
                <w:b/>
                <w:bCs/>
              </w:rPr>
              <w:t xml:space="preserve">, </w:t>
            </w:r>
            <w:bookmarkEnd w:id="3"/>
            <w:r w:rsidR="00CA1497" w:rsidRPr="00D628AB">
              <w:rPr>
                <w:rFonts w:ascii="Arial" w:hAnsi="Arial" w:cs="Arial"/>
                <w:b/>
                <w:bCs/>
              </w:rPr>
              <w:fldChar w:fldCharType="begin">
                <w:ffData>
                  <w:name w:val=""/>
                  <w:enabled/>
                  <w:calcOnExit w:val="0"/>
                  <w:textInput/>
                </w:ffData>
              </w:fldChar>
            </w:r>
            <w:r w:rsidR="00CA1497" w:rsidRPr="00D628AB">
              <w:rPr>
                <w:rFonts w:ascii="Arial" w:hAnsi="Arial" w:cs="Arial"/>
                <w:b/>
                <w:bCs/>
              </w:rPr>
              <w:instrText xml:space="preserve"> FORMTEXT </w:instrText>
            </w:r>
            <w:r w:rsidR="00CA1497" w:rsidRPr="00D628AB">
              <w:rPr>
                <w:rFonts w:ascii="Arial" w:hAnsi="Arial" w:cs="Arial"/>
                <w:b/>
                <w:bCs/>
              </w:rPr>
            </w:r>
            <w:r w:rsidR="00CA1497"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CA1497" w:rsidRPr="00D628AB">
              <w:rPr>
                <w:rFonts w:ascii="Arial" w:hAnsi="Arial" w:cs="Arial"/>
                <w:b/>
                <w:bCs/>
              </w:rPr>
              <w:fldChar w:fldCharType="end"/>
            </w:r>
          </w:p>
        </w:tc>
        <w:tc>
          <w:tcPr>
            <w:tcW w:w="1276" w:type="dxa"/>
            <w:tcBorders>
              <w:top w:val="single" w:sz="4" w:space="0" w:color="auto"/>
            </w:tcBorders>
          </w:tcPr>
          <w:p w:rsidR="000724A0" w:rsidRPr="00D628AB" w:rsidRDefault="000724A0" w:rsidP="004F0664">
            <w:pPr>
              <w:pStyle w:val="Heading7"/>
              <w:ind w:right="-82"/>
              <w:rPr>
                <w:rFonts w:ascii="Arial" w:hAnsi="Arial" w:cs="Arial"/>
                <w:sz w:val="20"/>
              </w:rPr>
            </w:pPr>
            <w:r w:rsidRPr="00D628AB">
              <w:rPr>
                <w:rFonts w:ascii="Arial" w:hAnsi="Arial" w:cs="Arial"/>
                <w:sz w:val="20"/>
              </w:rPr>
              <w:t>Localité</w:t>
            </w:r>
            <w:r w:rsidR="002730CF" w:rsidRPr="00D628AB">
              <w:rPr>
                <w:rFonts w:ascii="Arial" w:hAnsi="Arial" w:cs="Arial"/>
                <w:sz w:val="20"/>
              </w:rPr>
              <w:t>:</w:t>
            </w:r>
            <w:r w:rsidRPr="00D628AB">
              <w:rPr>
                <w:rFonts w:ascii="Arial" w:hAnsi="Arial" w:cs="Arial"/>
                <w:sz w:val="20"/>
              </w:rPr>
              <w:t xml:space="preserve"> </w:t>
            </w:r>
          </w:p>
        </w:tc>
        <w:tc>
          <w:tcPr>
            <w:tcW w:w="3519" w:type="dxa"/>
            <w:tcBorders>
              <w:top w:val="single" w:sz="4" w:space="0" w:color="auto"/>
              <w:bottom w:val="single" w:sz="4" w:space="0" w:color="auto"/>
            </w:tcBorders>
          </w:tcPr>
          <w:p w:rsidR="000724A0" w:rsidRPr="00D628AB" w:rsidRDefault="00DC2FC8" w:rsidP="00240569">
            <w:pPr>
              <w:ind w:right="72"/>
              <w:rPr>
                <w:rFonts w:ascii="Arial" w:hAnsi="Arial" w:cs="Arial"/>
                <w:b/>
                <w:bCs/>
                <w:lang w:val="fr-FR"/>
              </w:rPr>
            </w:pPr>
            <w:r w:rsidRPr="00D628AB">
              <w:rPr>
                <w:rFonts w:ascii="Arial" w:hAnsi="Arial" w:cs="Arial"/>
                <w:b/>
              </w:rPr>
              <w:t>L-</w:t>
            </w:r>
            <w:r w:rsidR="00403A97" w:rsidRPr="00D628AB">
              <w:rPr>
                <w:rFonts w:ascii="Arial" w:hAnsi="Arial" w:cs="Arial"/>
                <w:b/>
                <w:bCs/>
              </w:rPr>
              <w:fldChar w:fldCharType="begin">
                <w:ffData>
                  <w:name w:val=""/>
                  <w:enabled/>
                  <w:calcOnExit w:val="0"/>
                  <w:textInput>
                    <w:type w:val="number"/>
                    <w:maxLength w:val="8"/>
                  </w:textInput>
                </w:ffData>
              </w:fldChar>
            </w:r>
            <w:r w:rsidR="00403A97" w:rsidRPr="00D628AB">
              <w:rPr>
                <w:rFonts w:ascii="Arial" w:hAnsi="Arial" w:cs="Arial"/>
                <w:b/>
                <w:bCs/>
              </w:rPr>
              <w:instrText xml:space="preserve"> FORMTEXT </w:instrText>
            </w:r>
            <w:r w:rsidR="00403A97" w:rsidRPr="00D628AB">
              <w:rPr>
                <w:rFonts w:ascii="Arial" w:hAnsi="Arial" w:cs="Arial"/>
                <w:b/>
                <w:bCs/>
              </w:rPr>
            </w:r>
            <w:r w:rsidR="00403A97"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403A97" w:rsidRPr="00D628AB">
              <w:rPr>
                <w:rFonts w:ascii="Arial" w:hAnsi="Arial" w:cs="Arial"/>
                <w:b/>
                <w:bCs/>
              </w:rPr>
              <w:fldChar w:fldCharType="end"/>
            </w:r>
            <w:r w:rsidR="000724A0" w:rsidRPr="00D628AB">
              <w:rPr>
                <w:rFonts w:ascii="Arial" w:hAnsi="Arial" w:cs="Arial"/>
                <w:b/>
                <w:bCs/>
              </w:rPr>
              <w:t xml:space="preserve"> </w:t>
            </w:r>
            <w:bookmarkStart w:id="4" w:name="Text6"/>
            <w:r w:rsidR="00A26AEF" w:rsidRPr="00D628AB">
              <w:rPr>
                <w:rFonts w:ascii="Arial" w:hAnsi="Arial" w:cs="Arial"/>
                <w:b/>
                <w:bCs/>
              </w:rPr>
              <w:fldChar w:fldCharType="begin">
                <w:ffData>
                  <w:name w:val="Text6"/>
                  <w:enabled/>
                  <w:calcOnExit w:val="0"/>
                  <w:textInput/>
                </w:ffData>
              </w:fldChar>
            </w:r>
            <w:r w:rsidR="00A26AEF" w:rsidRPr="00D628AB">
              <w:rPr>
                <w:rFonts w:ascii="Arial" w:hAnsi="Arial" w:cs="Arial"/>
                <w:b/>
                <w:bCs/>
              </w:rPr>
              <w:instrText xml:space="preserve"> FORMTEXT </w:instrText>
            </w:r>
            <w:r w:rsidR="00A26AEF" w:rsidRPr="00D628AB">
              <w:rPr>
                <w:rFonts w:ascii="Arial" w:hAnsi="Arial" w:cs="Arial"/>
                <w:b/>
                <w:bCs/>
              </w:rPr>
            </w:r>
            <w:r w:rsidR="00A26AEF"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A26AEF" w:rsidRPr="00D628AB">
              <w:rPr>
                <w:rFonts w:ascii="Arial" w:hAnsi="Arial" w:cs="Arial"/>
                <w:b/>
                <w:bCs/>
              </w:rPr>
              <w:fldChar w:fldCharType="end"/>
            </w:r>
            <w:bookmarkEnd w:id="4"/>
          </w:p>
        </w:tc>
      </w:tr>
      <w:tr w:rsidR="000724A0" w:rsidRPr="00D628AB" w:rsidTr="00C96E30">
        <w:tc>
          <w:tcPr>
            <w:tcW w:w="1476" w:type="dxa"/>
          </w:tcPr>
          <w:p w:rsidR="000724A0" w:rsidRPr="00D628AB" w:rsidRDefault="000724A0" w:rsidP="004F0664">
            <w:pPr>
              <w:ind w:right="-82"/>
              <w:rPr>
                <w:rFonts w:ascii="Arial" w:hAnsi="Arial" w:cs="Arial"/>
                <w:lang w:val="fr-FR"/>
              </w:rPr>
            </w:pPr>
            <w:r w:rsidRPr="00D628AB">
              <w:rPr>
                <w:rFonts w:ascii="Arial" w:hAnsi="Arial" w:cs="Arial"/>
                <w:lang w:val="fr-FR"/>
              </w:rPr>
              <w:t>Téléphone</w:t>
            </w:r>
            <w:r w:rsidR="002730CF" w:rsidRPr="00D628AB">
              <w:rPr>
                <w:rFonts w:ascii="Arial" w:hAnsi="Arial" w:cs="Arial"/>
                <w:lang w:val="fr-FR"/>
              </w:rPr>
              <w:t>:</w:t>
            </w:r>
            <w:r w:rsidRPr="00D628AB">
              <w:rPr>
                <w:rFonts w:ascii="Arial" w:hAnsi="Arial" w:cs="Arial"/>
                <w:lang w:val="fr-FR"/>
              </w:rPr>
              <w:t xml:space="preserve"> </w:t>
            </w:r>
          </w:p>
        </w:tc>
        <w:tc>
          <w:tcPr>
            <w:tcW w:w="3402" w:type="dxa"/>
            <w:tcBorders>
              <w:top w:val="single" w:sz="6" w:space="0" w:color="auto"/>
              <w:bottom w:val="single" w:sz="6" w:space="0" w:color="auto"/>
            </w:tcBorders>
          </w:tcPr>
          <w:p w:rsidR="000724A0" w:rsidRPr="00D628AB" w:rsidRDefault="00471A7A" w:rsidP="004F0664">
            <w:pPr>
              <w:ind w:right="-82"/>
              <w:rPr>
                <w:rFonts w:ascii="Arial" w:hAnsi="Arial" w:cs="Arial"/>
                <w:b/>
                <w:bCs/>
              </w:rPr>
            </w:pPr>
            <w:r w:rsidRPr="00D628AB">
              <w:rPr>
                <w:rFonts w:ascii="Arial" w:hAnsi="Arial" w:cs="Arial"/>
                <w:b/>
                <w:bCs/>
              </w:rPr>
              <w:fldChar w:fldCharType="begin">
                <w:ffData>
                  <w:name w:val="Text7"/>
                  <w:enabled/>
                  <w:calcOnExit w:val="0"/>
                  <w:textInput>
                    <w:type w:val="number"/>
                    <w:maxLength w:val="20"/>
                  </w:textInput>
                </w:ffData>
              </w:fldChar>
            </w:r>
            <w:bookmarkStart w:id="5" w:name="Text7"/>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Pr="00D628AB">
              <w:rPr>
                <w:rFonts w:ascii="Arial" w:hAnsi="Arial" w:cs="Arial"/>
                <w:b/>
                <w:bCs/>
              </w:rPr>
              <w:fldChar w:fldCharType="end"/>
            </w:r>
            <w:bookmarkEnd w:id="5"/>
          </w:p>
        </w:tc>
        <w:tc>
          <w:tcPr>
            <w:tcW w:w="1276" w:type="dxa"/>
          </w:tcPr>
          <w:p w:rsidR="000724A0" w:rsidRPr="00D628AB" w:rsidRDefault="00B87459" w:rsidP="004F0664">
            <w:pPr>
              <w:ind w:right="-82"/>
              <w:rPr>
                <w:rFonts w:ascii="Arial" w:hAnsi="Arial" w:cs="Arial"/>
                <w:lang w:val="de-DE"/>
              </w:rPr>
            </w:pPr>
            <w:r>
              <w:rPr>
                <w:rFonts w:ascii="Arial" w:hAnsi="Arial" w:cs="Arial"/>
                <w:lang w:val="de-DE"/>
              </w:rPr>
              <w:t>E-Mail:</w:t>
            </w:r>
          </w:p>
        </w:tc>
        <w:tc>
          <w:tcPr>
            <w:tcW w:w="3519" w:type="dxa"/>
            <w:tcBorders>
              <w:top w:val="single" w:sz="4" w:space="0" w:color="auto"/>
              <w:bottom w:val="single" w:sz="4" w:space="0" w:color="auto"/>
            </w:tcBorders>
          </w:tcPr>
          <w:p w:rsidR="000724A0" w:rsidRPr="00D628AB" w:rsidRDefault="00B87459" w:rsidP="004F0664">
            <w:pPr>
              <w:ind w:right="-82"/>
              <w:rPr>
                <w:rFonts w:ascii="Arial" w:hAnsi="Arial" w:cs="Arial"/>
                <w:b/>
                <w:bCs/>
                <w:lang w:val="de-DE"/>
              </w:rPr>
            </w:pPr>
            <w:r w:rsidRPr="00D628AB">
              <w:rPr>
                <w:rFonts w:ascii="Arial" w:hAnsi="Arial" w:cs="Arial"/>
                <w:b/>
                <w:bCs/>
              </w:rPr>
              <w:fldChar w:fldCharType="begin">
                <w:ffData>
                  <w:name w:val="text9"/>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Pr="00D628AB">
              <w:rPr>
                <w:rFonts w:ascii="Arial" w:hAnsi="Arial" w:cs="Arial"/>
                <w:b/>
                <w:bCs/>
              </w:rPr>
              <w:fldChar w:fldCharType="end"/>
            </w:r>
          </w:p>
        </w:tc>
      </w:tr>
      <w:tr w:rsidR="00694A91" w:rsidRPr="00D628AB" w:rsidTr="00C96E30">
        <w:trPr>
          <w:trHeight w:val="125"/>
        </w:trPr>
        <w:tc>
          <w:tcPr>
            <w:tcW w:w="1476" w:type="dxa"/>
          </w:tcPr>
          <w:p w:rsidR="00694A91" w:rsidRPr="00D628AB" w:rsidRDefault="00B87459">
            <w:pPr>
              <w:ind w:right="-82"/>
              <w:rPr>
                <w:rFonts w:ascii="Arial" w:hAnsi="Arial" w:cs="Arial"/>
                <w:lang w:val="de-DE"/>
              </w:rPr>
            </w:pPr>
            <w:r w:rsidRPr="00D628AB">
              <w:rPr>
                <w:rFonts w:ascii="Arial" w:hAnsi="Arial" w:cs="Arial"/>
                <w:lang w:val="de-DE"/>
              </w:rPr>
              <w:t>N° TVA:</w:t>
            </w:r>
          </w:p>
        </w:tc>
        <w:bookmarkStart w:id="6" w:name="text9"/>
        <w:tc>
          <w:tcPr>
            <w:tcW w:w="3402" w:type="dxa"/>
            <w:tcBorders>
              <w:top w:val="single" w:sz="6" w:space="0" w:color="auto"/>
              <w:bottom w:val="single" w:sz="6" w:space="0" w:color="auto"/>
            </w:tcBorders>
            <w:shd w:val="clear" w:color="auto" w:fill="auto"/>
          </w:tcPr>
          <w:p w:rsidR="00694A91" w:rsidRPr="00D628AB" w:rsidRDefault="00694A91" w:rsidP="004F0664">
            <w:pPr>
              <w:ind w:right="-82"/>
              <w:rPr>
                <w:rFonts w:ascii="Arial" w:hAnsi="Arial" w:cs="Arial"/>
                <w:b/>
                <w:bCs/>
                <w:lang w:val="de-DE"/>
              </w:rPr>
            </w:pPr>
            <w:r w:rsidRPr="00D628AB">
              <w:rPr>
                <w:rFonts w:ascii="Arial" w:hAnsi="Arial" w:cs="Arial"/>
                <w:b/>
                <w:bCs/>
              </w:rPr>
              <w:fldChar w:fldCharType="begin">
                <w:ffData>
                  <w:name w:val="text9"/>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Pr="00D628AB">
              <w:rPr>
                <w:rFonts w:ascii="Arial" w:hAnsi="Arial" w:cs="Arial"/>
                <w:b/>
                <w:bCs/>
              </w:rPr>
              <w:fldChar w:fldCharType="end"/>
            </w:r>
            <w:bookmarkEnd w:id="6"/>
          </w:p>
        </w:tc>
        <w:tc>
          <w:tcPr>
            <w:tcW w:w="1276" w:type="dxa"/>
            <w:shd w:val="clear" w:color="auto" w:fill="auto"/>
          </w:tcPr>
          <w:p w:rsidR="00694A91" w:rsidRPr="00D628AB" w:rsidRDefault="00694A91" w:rsidP="004F0664">
            <w:pPr>
              <w:ind w:right="-82"/>
              <w:rPr>
                <w:rFonts w:ascii="Arial" w:hAnsi="Arial" w:cs="Arial"/>
                <w:lang w:val="fr-FR"/>
              </w:rPr>
            </w:pPr>
            <w:r w:rsidRPr="00D628AB">
              <w:rPr>
                <w:rFonts w:ascii="Arial" w:hAnsi="Arial" w:cs="Arial"/>
                <w:lang w:val="fr-FR"/>
              </w:rPr>
              <w:t>Internet:</w:t>
            </w:r>
          </w:p>
        </w:tc>
        <w:tc>
          <w:tcPr>
            <w:tcW w:w="3519" w:type="dxa"/>
            <w:tcBorders>
              <w:top w:val="single" w:sz="4" w:space="0" w:color="auto"/>
              <w:bottom w:val="single" w:sz="4" w:space="0" w:color="auto"/>
            </w:tcBorders>
            <w:shd w:val="clear" w:color="auto" w:fill="auto"/>
          </w:tcPr>
          <w:p w:rsidR="00694A91" w:rsidRPr="00D628AB" w:rsidRDefault="00694A91" w:rsidP="004F0664">
            <w:pPr>
              <w:ind w:right="-82"/>
              <w:rPr>
                <w:rFonts w:ascii="Arial" w:hAnsi="Arial" w:cs="Arial"/>
                <w:b/>
                <w:bCs/>
                <w:lang w:val="fr-FR"/>
              </w:rPr>
            </w:pPr>
            <w:r w:rsidRPr="00D628AB">
              <w:rPr>
                <w:rFonts w:ascii="Arial" w:hAnsi="Arial" w:cs="Arial"/>
                <w:b/>
                <w:bCs/>
                <w:lang w:val="fr-FR"/>
              </w:rPr>
              <w:t>http</w:t>
            </w:r>
            <w:r w:rsidR="00911CE6">
              <w:rPr>
                <w:rFonts w:ascii="Arial" w:hAnsi="Arial" w:cs="Arial"/>
                <w:b/>
                <w:bCs/>
                <w:lang w:val="fr-FR"/>
              </w:rPr>
              <w:t>s</w:t>
            </w:r>
            <w:r w:rsidRPr="00D628AB">
              <w:rPr>
                <w:rFonts w:ascii="Arial" w:hAnsi="Arial" w:cs="Arial"/>
                <w:b/>
                <w:bCs/>
                <w:lang w:val="fr-FR"/>
              </w:rPr>
              <w:t>://www.</w:t>
            </w:r>
            <w:bookmarkStart w:id="7" w:name="text10"/>
            <w:r w:rsidRPr="00D628AB">
              <w:rPr>
                <w:rFonts w:ascii="Arial" w:hAnsi="Arial" w:cs="Arial"/>
                <w:b/>
                <w:bCs/>
              </w:rPr>
              <w:fldChar w:fldCharType="begin">
                <w:ffData>
                  <w:name w:val="text10"/>
                  <w:enabled/>
                  <w:calcOnExit w:val="0"/>
                  <w:textInput/>
                </w:ffData>
              </w:fldChar>
            </w:r>
            <w:r w:rsidRPr="00D628AB">
              <w:rPr>
                <w:rFonts w:ascii="Arial" w:hAnsi="Arial" w:cs="Arial"/>
                <w:b/>
                <w:bCs/>
              </w:rPr>
              <w:instrText xml:space="preserve"> FORMTEXT </w:instrText>
            </w:r>
            <w:r w:rsidRPr="00D628AB">
              <w:rPr>
                <w:rFonts w:ascii="Arial" w:hAnsi="Arial" w:cs="Arial"/>
                <w:b/>
                <w:bCs/>
              </w:rPr>
            </w:r>
            <w:r w:rsidRPr="00D628AB">
              <w:rPr>
                <w:rFonts w:ascii="Arial" w:hAnsi="Arial" w:cs="Arial"/>
                <w:b/>
                <w:bCs/>
              </w:rPr>
              <w:fldChar w:fldCharType="separate"/>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00E3011B">
              <w:rPr>
                <w:rFonts w:ascii="Arial" w:hAnsi="Arial" w:cs="Arial"/>
                <w:b/>
                <w:bCs/>
                <w:noProof/>
              </w:rPr>
              <w:t> </w:t>
            </w:r>
            <w:r w:rsidRPr="00D628AB">
              <w:rPr>
                <w:rFonts w:ascii="Arial" w:hAnsi="Arial" w:cs="Arial"/>
                <w:b/>
                <w:bCs/>
              </w:rPr>
              <w:fldChar w:fldCharType="end"/>
            </w:r>
            <w:bookmarkEnd w:id="7"/>
          </w:p>
        </w:tc>
      </w:tr>
    </w:tbl>
    <w:p w:rsidR="00D178FD" w:rsidRPr="00766159" w:rsidRDefault="00D178FD" w:rsidP="00D178FD">
      <w:pPr>
        <w:jc w:val="both"/>
        <w:rPr>
          <w:rFonts w:ascii="Arial" w:hAnsi="Arial" w:cs="Arial"/>
          <w:sz w:val="10"/>
          <w:szCs w:val="10"/>
          <w:lang w:val="fr-FR"/>
        </w:rPr>
      </w:pPr>
    </w:p>
    <w:tbl>
      <w:tblPr>
        <w:tblpPr w:leftFromText="141" w:rightFromText="141" w:vertAnchor="text" w:horzAnchor="margin" w:tblpX="108" w:tblpY="102"/>
        <w:tblW w:w="5000" w:type="pct"/>
        <w:tblLook w:val="0000" w:firstRow="0" w:lastRow="0" w:firstColumn="0" w:lastColumn="0" w:noHBand="0" w:noVBand="0"/>
      </w:tblPr>
      <w:tblGrid>
        <w:gridCol w:w="9666"/>
      </w:tblGrid>
      <w:tr w:rsidR="00B81815" w:rsidRPr="00565D45">
        <w:trPr>
          <w:trHeight w:val="179"/>
        </w:trPr>
        <w:tc>
          <w:tcPr>
            <w:tcW w:w="5000" w:type="pct"/>
          </w:tcPr>
          <w:p w:rsidR="00B81815" w:rsidRPr="00D628AB" w:rsidRDefault="00B81815" w:rsidP="00565D45">
            <w:pPr>
              <w:ind w:right="-54"/>
              <w:jc w:val="both"/>
              <w:rPr>
                <w:rFonts w:ascii="Arial" w:hAnsi="Arial" w:cs="Arial"/>
                <w:sz w:val="18"/>
                <w:szCs w:val="18"/>
                <w:lang w:val="fr-FR"/>
              </w:rPr>
            </w:pPr>
            <w:r w:rsidRPr="00D628AB">
              <w:rPr>
                <w:rFonts w:ascii="Arial" w:hAnsi="Arial" w:cs="Arial"/>
                <w:sz w:val="18"/>
                <w:szCs w:val="18"/>
                <w:lang w:val="fr-FR"/>
              </w:rPr>
              <w:t xml:space="preserve">prend la respectueuse liberté de demander au Groupe d’Action Locale LEADER de faire examiner la présente demande préalable en vue de l’obtention d’aides entrant dans le cadre </w:t>
            </w:r>
            <w:r w:rsidR="00A428BB">
              <w:rPr>
                <w:rFonts w:ascii="Arial" w:hAnsi="Arial" w:cs="Arial"/>
                <w:sz w:val="18"/>
                <w:szCs w:val="18"/>
                <w:lang w:val="fr-FR"/>
              </w:rPr>
              <w:t xml:space="preserve">du développement local </w:t>
            </w:r>
            <w:r w:rsidRPr="00D628AB">
              <w:rPr>
                <w:rFonts w:ascii="Arial" w:hAnsi="Arial" w:cs="Arial"/>
                <w:sz w:val="18"/>
                <w:szCs w:val="18"/>
                <w:lang w:val="fr-FR"/>
              </w:rPr>
              <w:t>LEADER.</w:t>
            </w:r>
          </w:p>
        </w:tc>
      </w:tr>
    </w:tbl>
    <w:p w:rsidR="00130367" w:rsidRPr="00420744" w:rsidRDefault="00130367" w:rsidP="00B742AA">
      <w:pPr>
        <w:ind w:firstLine="180"/>
        <w:rPr>
          <w:rFonts w:ascii="Arial" w:hAnsi="Arial" w:cs="Arial"/>
          <w:sz w:val="10"/>
          <w:szCs w:val="10"/>
          <w:lang w:val="fr-FR"/>
        </w:rPr>
      </w:pPr>
    </w:p>
    <w:tbl>
      <w:tblPr>
        <w:tblpPr w:leftFromText="141" w:rightFromText="141" w:vertAnchor="text" w:horzAnchor="margin" w:tblpX="108" w:tblpY="102"/>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56"/>
      </w:tblGrid>
      <w:tr w:rsidR="004F0664" w:rsidRPr="00AB643E">
        <w:trPr>
          <w:trHeight w:val="179"/>
        </w:trPr>
        <w:tc>
          <w:tcPr>
            <w:tcW w:w="5000" w:type="pct"/>
          </w:tcPr>
          <w:p w:rsidR="004F0664" w:rsidRPr="00D628AB" w:rsidRDefault="00DA7616" w:rsidP="00F30B33">
            <w:pPr>
              <w:tabs>
                <w:tab w:val="left" w:pos="1515"/>
              </w:tabs>
              <w:jc w:val="both"/>
              <w:rPr>
                <w:rFonts w:ascii="Arial" w:hAnsi="Arial" w:cs="Arial"/>
                <w:b/>
                <w:lang w:val="fr-FR"/>
              </w:rPr>
            </w:pPr>
            <w:bookmarkStart w:id="8" w:name="text11"/>
            <w:r w:rsidRPr="00D628AB">
              <w:rPr>
                <w:rFonts w:ascii="Arial" w:hAnsi="Arial" w:cs="Arial"/>
                <w:b/>
                <w:lang w:val="fr-FR"/>
              </w:rPr>
              <w:t>Titre du projet</w:t>
            </w:r>
            <w:r w:rsidR="002730CF" w:rsidRPr="00D628AB">
              <w:rPr>
                <w:rFonts w:ascii="Arial" w:hAnsi="Arial" w:cs="Arial"/>
                <w:b/>
                <w:lang w:val="fr-FR"/>
              </w:rPr>
              <w:t>:</w:t>
            </w:r>
            <w:r w:rsidRPr="00D628AB">
              <w:rPr>
                <w:rFonts w:ascii="Arial" w:hAnsi="Arial" w:cs="Arial"/>
                <w:b/>
                <w:lang w:val="fr-FR"/>
              </w:rPr>
              <w:t xml:space="preserve"> </w:t>
            </w:r>
            <w:bookmarkEnd w:id="8"/>
            <w:r w:rsidR="00806BA4" w:rsidRPr="009D5275">
              <w:rPr>
                <w:rFonts w:ascii="Arial" w:hAnsi="Arial" w:cs="Arial"/>
                <w:b/>
                <w:caps/>
                <w:sz w:val="22"/>
                <w:szCs w:val="22"/>
              </w:rPr>
              <w:fldChar w:fldCharType="begin">
                <w:ffData>
                  <w:name w:val=""/>
                  <w:enabled/>
                  <w:calcOnExit w:val="0"/>
                  <w:textInput>
                    <w:maxLength w:val="250"/>
                  </w:textInput>
                </w:ffData>
              </w:fldChar>
            </w:r>
            <w:r w:rsidR="00806BA4" w:rsidRPr="009D5275">
              <w:rPr>
                <w:rFonts w:ascii="Arial" w:hAnsi="Arial" w:cs="Arial"/>
                <w:b/>
                <w:caps/>
                <w:sz w:val="22"/>
                <w:szCs w:val="22"/>
              </w:rPr>
              <w:instrText xml:space="preserve"> FORMTEXT </w:instrText>
            </w:r>
            <w:r w:rsidR="00806BA4" w:rsidRPr="009D5275">
              <w:rPr>
                <w:rFonts w:ascii="Arial" w:hAnsi="Arial" w:cs="Arial"/>
                <w:b/>
                <w:caps/>
                <w:sz w:val="22"/>
                <w:szCs w:val="22"/>
              </w:rPr>
            </w:r>
            <w:r w:rsidR="00806BA4" w:rsidRPr="009D5275">
              <w:rPr>
                <w:rFonts w:ascii="Arial" w:hAnsi="Arial" w:cs="Arial"/>
                <w:b/>
                <w:caps/>
                <w:sz w:val="22"/>
                <w:szCs w:val="22"/>
              </w:rPr>
              <w:fldChar w:fldCharType="separate"/>
            </w:r>
            <w:r w:rsidR="00E3011B">
              <w:rPr>
                <w:rFonts w:ascii="Arial" w:hAnsi="Arial" w:cs="Arial"/>
                <w:b/>
                <w:caps/>
                <w:noProof/>
                <w:sz w:val="22"/>
                <w:szCs w:val="22"/>
              </w:rPr>
              <w:t> </w:t>
            </w:r>
            <w:r w:rsidR="00E3011B">
              <w:rPr>
                <w:rFonts w:ascii="Arial" w:hAnsi="Arial" w:cs="Arial"/>
                <w:b/>
                <w:caps/>
                <w:noProof/>
                <w:sz w:val="22"/>
                <w:szCs w:val="22"/>
              </w:rPr>
              <w:t> </w:t>
            </w:r>
            <w:r w:rsidR="00E3011B">
              <w:rPr>
                <w:rFonts w:ascii="Arial" w:hAnsi="Arial" w:cs="Arial"/>
                <w:b/>
                <w:caps/>
                <w:noProof/>
                <w:sz w:val="22"/>
                <w:szCs w:val="22"/>
              </w:rPr>
              <w:t> </w:t>
            </w:r>
            <w:r w:rsidR="00E3011B">
              <w:rPr>
                <w:rFonts w:ascii="Arial" w:hAnsi="Arial" w:cs="Arial"/>
                <w:b/>
                <w:caps/>
                <w:noProof/>
                <w:sz w:val="22"/>
                <w:szCs w:val="22"/>
              </w:rPr>
              <w:t> </w:t>
            </w:r>
            <w:r w:rsidR="00E3011B">
              <w:rPr>
                <w:rFonts w:ascii="Arial" w:hAnsi="Arial" w:cs="Arial"/>
                <w:b/>
                <w:caps/>
                <w:noProof/>
                <w:sz w:val="22"/>
                <w:szCs w:val="22"/>
              </w:rPr>
              <w:t> </w:t>
            </w:r>
            <w:r w:rsidR="00806BA4" w:rsidRPr="009D5275">
              <w:rPr>
                <w:rFonts w:ascii="Arial" w:hAnsi="Arial" w:cs="Arial"/>
                <w:b/>
                <w:caps/>
                <w:sz w:val="22"/>
                <w:szCs w:val="22"/>
              </w:rPr>
              <w:fldChar w:fldCharType="end"/>
            </w:r>
          </w:p>
        </w:tc>
      </w:tr>
    </w:tbl>
    <w:p w:rsidR="004F0664" w:rsidRDefault="004F0664" w:rsidP="00B742AA">
      <w:pPr>
        <w:ind w:firstLine="180"/>
        <w:rPr>
          <w:rFonts w:ascii="Arial" w:hAnsi="Arial" w:cs="Arial"/>
          <w:sz w:val="10"/>
          <w:szCs w:val="10"/>
          <w:lang w:val="fr-FR"/>
        </w:rPr>
      </w:pPr>
    </w:p>
    <w:p w:rsidR="00571824" w:rsidRPr="00AB643E" w:rsidRDefault="00571824" w:rsidP="00B742AA">
      <w:pPr>
        <w:ind w:firstLine="180"/>
        <w:rPr>
          <w:rFonts w:ascii="Arial" w:hAnsi="Arial" w:cs="Arial"/>
          <w:sz w:val="10"/>
          <w:szCs w:val="10"/>
          <w:lang w:val="fr-FR"/>
        </w:rPr>
      </w:pPr>
    </w:p>
    <w:tbl>
      <w:tblPr>
        <w:tblpPr w:leftFromText="141" w:rightFromText="141" w:vertAnchor="text" w:horzAnchor="margin" w:tblpX="108" w:tblpY="77"/>
        <w:tblW w:w="5000" w:type="pct"/>
        <w:tblLook w:val="0000" w:firstRow="0" w:lastRow="0" w:firstColumn="0" w:lastColumn="0" w:noHBand="0" w:noVBand="0"/>
      </w:tblPr>
      <w:tblGrid>
        <w:gridCol w:w="5671"/>
        <w:gridCol w:w="3990"/>
      </w:tblGrid>
      <w:tr w:rsidR="00404EBA" w:rsidRPr="00AB643E" w:rsidTr="00DB2DC6">
        <w:tc>
          <w:tcPr>
            <w:tcW w:w="2935" w:type="pct"/>
            <w:tcBorders>
              <w:right w:val="single" w:sz="4" w:space="0" w:color="auto"/>
            </w:tcBorders>
          </w:tcPr>
          <w:p w:rsidR="00DB2DC6" w:rsidRPr="00D628AB" w:rsidRDefault="009E770C" w:rsidP="00C853F2">
            <w:pPr>
              <w:tabs>
                <w:tab w:val="left" w:pos="5103"/>
              </w:tabs>
              <w:rPr>
                <w:rFonts w:ascii="Arial" w:hAnsi="Arial" w:cs="Arial"/>
                <w:b/>
                <w:lang w:val="fr-FR"/>
              </w:rPr>
            </w:pPr>
            <w:r w:rsidRPr="00D628AB">
              <w:rPr>
                <w:rFonts w:ascii="Arial" w:hAnsi="Arial" w:cs="Arial"/>
                <w:b/>
                <w:lang w:val="fr-FR"/>
              </w:rPr>
              <w:t>Budget prévisionnel</w:t>
            </w:r>
            <w:r w:rsidR="00DB2DC6" w:rsidRPr="00D628AB">
              <w:rPr>
                <w:rFonts w:ascii="Arial" w:hAnsi="Arial" w:cs="Arial"/>
                <w:b/>
                <w:lang w:val="fr-FR"/>
              </w:rPr>
              <w:t xml:space="preserve">: </w:t>
            </w:r>
          </w:p>
          <w:p w:rsidR="00C853F2" w:rsidRPr="00AB643E" w:rsidRDefault="006060F7" w:rsidP="006449EB">
            <w:pPr>
              <w:tabs>
                <w:tab w:val="left" w:pos="5103"/>
              </w:tabs>
              <w:rPr>
                <w:rFonts w:ascii="Arial" w:hAnsi="Arial" w:cs="Arial"/>
                <w:b/>
                <w:sz w:val="22"/>
                <w:szCs w:val="22"/>
                <w:lang w:val="fr-FR"/>
              </w:rPr>
            </w:pPr>
            <w:r w:rsidRPr="006060F7">
              <w:rPr>
                <w:rFonts w:ascii="Arial" w:hAnsi="Arial" w:cs="Arial"/>
                <w:sz w:val="16"/>
                <w:szCs w:val="16"/>
                <w:lang w:val="fr-FR"/>
              </w:rPr>
              <w:t>(</w:t>
            </w:r>
            <w:r w:rsidR="006449EB">
              <w:rPr>
                <w:rFonts w:ascii="Arial" w:hAnsi="Arial" w:cs="Arial"/>
                <w:sz w:val="16"/>
                <w:szCs w:val="16"/>
                <w:lang w:val="fr-FR"/>
              </w:rPr>
              <w:t>TTC à moins que la TVA soit récupérable en vertu de la législation nationale relative à la TVA</w:t>
            </w:r>
            <w:r w:rsidRPr="006060F7">
              <w:rPr>
                <w:rFonts w:ascii="Arial" w:hAnsi="Arial" w:cs="Arial"/>
                <w:sz w:val="16"/>
                <w:szCs w:val="16"/>
                <w:lang w:val="fr-FR"/>
              </w:rPr>
              <w:t>)</w:t>
            </w:r>
            <w:r w:rsidR="002730CF" w:rsidRPr="006060F7">
              <w:rPr>
                <w:rFonts w:ascii="Arial" w:hAnsi="Arial" w:cs="Arial"/>
                <w:sz w:val="16"/>
                <w:szCs w:val="16"/>
                <w:lang w:val="fr-FR"/>
              </w:rPr>
              <w:t>:</w:t>
            </w:r>
          </w:p>
        </w:tc>
        <w:bookmarkStart w:id="9" w:name="text13"/>
        <w:tc>
          <w:tcPr>
            <w:tcW w:w="2065" w:type="pct"/>
            <w:tcBorders>
              <w:top w:val="single" w:sz="4" w:space="0" w:color="auto"/>
              <w:left w:val="single" w:sz="4" w:space="0" w:color="auto"/>
              <w:bottom w:val="single" w:sz="4" w:space="0" w:color="auto"/>
              <w:right w:val="single" w:sz="4" w:space="0" w:color="auto"/>
            </w:tcBorders>
          </w:tcPr>
          <w:p w:rsidR="00C853F2" w:rsidRPr="00D628AB" w:rsidRDefault="00DB2DC6" w:rsidP="004F0664">
            <w:pPr>
              <w:ind w:right="-108"/>
              <w:jc w:val="right"/>
              <w:rPr>
                <w:rFonts w:ascii="Arial" w:hAnsi="Arial" w:cs="Arial"/>
                <w:b/>
                <w:sz w:val="22"/>
                <w:szCs w:val="22"/>
                <w:lang w:val="fr-FR"/>
              </w:rPr>
            </w:pPr>
            <w:r w:rsidRPr="00D628AB">
              <w:rPr>
                <w:rFonts w:ascii="Arial" w:hAnsi="Arial" w:cs="Arial"/>
                <w:b/>
                <w:sz w:val="22"/>
                <w:szCs w:val="22"/>
              </w:rPr>
              <w:fldChar w:fldCharType="begin">
                <w:ffData>
                  <w:name w:val="text13"/>
                  <w:enabled/>
                  <w:calcOnExit w:val="0"/>
                  <w:textInput>
                    <w:maxLength w:val="3"/>
                    <w:format w:val="000"/>
                  </w:textInput>
                </w:ffData>
              </w:fldChar>
            </w:r>
            <w:r w:rsidRPr="00D628AB">
              <w:rPr>
                <w:rFonts w:ascii="Arial" w:hAnsi="Arial" w:cs="Arial"/>
                <w:b/>
                <w:sz w:val="22"/>
                <w:szCs w:val="22"/>
                <w:lang w:val="fr-FR"/>
              </w:rPr>
              <w:instrText xml:space="preserve"> FORMTEXT </w:instrText>
            </w:r>
            <w:r w:rsidRPr="00D628AB">
              <w:rPr>
                <w:rFonts w:ascii="Arial" w:hAnsi="Arial" w:cs="Arial"/>
                <w:b/>
                <w:sz w:val="22"/>
                <w:szCs w:val="22"/>
              </w:rPr>
            </w:r>
            <w:r w:rsidRPr="00D628AB">
              <w:rPr>
                <w:rFonts w:ascii="Arial" w:hAnsi="Arial" w:cs="Arial"/>
                <w:b/>
                <w:sz w:val="22"/>
                <w:szCs w:val="22"/>
              </w:rPr>
              <w:fldChar w:fldCharType="separate"/>
            </w:r>
            <w:r w:rsidR="00E3011B">
              <w:rPr>
                <w:rFonts w:ascii="Arial" w:hAnsi="Arial" w:cs="Arial"/>
                <w:b/>
                <w:noProof/>
                <w:sz w:val="22"/>
                <w:szCs w:val="22"/>
              </w:rPr>
              <w:t> </w:t>
            </w:r>
            <w:r w:rsidR="00E3011B">
              <w:rPr>
                <w:rFonts w:ascii="Arial" w:hAnsi="Arial" w:cs="Arial"/>
                <w:b/>
                <w:noProof/>
                <w:sz w:val="22"/>
                <w:szCs w:val="22"/>
              </w:rPr>
              <w:t> </w:t>
            </w:r>
            <w:r w:rsidR="00E3011B">
              <w:rPr>
                <w:rFonts w:ascii="Arial" w:hAnsi="Arial" w:cs="Arial"/>
                <w:b/>
                <w:noProof/>
                <w:sz w:val="22"/>
                <w:szCs w:val="22"/>
              </w:rPr>
              <w:t> </w:t>
            </w:r>
            <w:r w:rsidRPr="00D628AB">
              <w:rPr>
                <w:rFonts w:ascii="Arial" w:hAnsi="Arial" w:cs="Arial"/>
                <w:b/>
                <w:sz w:val="22"/>
                <w:szCs w:val="22"/>
              </w:rPr>
              <w:fldChar w:fldCharType="end"/>
            </w:r>
            <w:bookmarkEnd w:id="9"/>
            <w:r w:rsidR="00EC7674" w:rsidRPr="00D628AB">
              <w:rPr>
                <w:rFonts w:ascii="Arial" w:hAnsi="Arial" w:cs="Arial"/>
                <w:b/>
                <w:sz w:val="22"/>
                <w:szCs w:val="22"/>
                <w:lang w:val="fr-FR"/>
              </w:rPr>
              <w:t>.</w:t>
            </w:r>
            <w:r w:rsidR="00223DD6" w:rsidRPr="00D628AB">
              <w:rPr>
                <w:rFonts w:ascii="Arial" w:hAnsi="Arial" w:cs="Arial"/>
                <w:b/>
                <w:sz w:val="22"/>
                <w:szCs w:val="22"/>
              </w:rPr>
              <w:fldChar w:fldCharType="begin">
                <w:ffData>
                  <w:name w:val=""/>
                  <w:enabled/>
                  <w:calcOnExit w:val="0"/>
                  <w:textInput>
                    <w:maxLength w:val="3"/>
                    <w:format w:val="000"/>
                  </w:textInput>
                </w:ffData>
              </w:fldChar>
            </w:r>
            <w:r w:rsidR="00223DD6" w:rsidRPr="00D628AB">
              <w:rPr>
                <w:rFonts w:ascii="Arial" w:hAnsi="Arial" w:cs="Arial"/>
                <w:b/>
                <w:sz w:val="22"/>
                <w:szCs w:val="22"/>
                <w:lang w:val="fr-FR"/>
              </w:rPr>
              <w:instrText xml:space="preserve"> FORMTEXT </w:instrText>
            </w:r>
            <w:r w:rsidR="00223DD6" w:rsidRPr="00D628AB">
              <w:rPr>
                <w:rFonts w:ascii="Arial" w:hAnsi="Arial" w:cs="Arial"/>
                <w:b/>
                <w:sz w:val="22"/>
                <w:szCs w:val="22"/>
              </w:rPr>
            </w:r>
            <w:r w:rsidR="00223DD6" w:rsidRPr="00D628AB">
              <w:rPr>
                <w:rFonts w:ascii="Arial" w:hAnsi="Arial" w:cs="Arial"/>
                <w:b/>
                <w:sz w:val="22"/>
                <w:szCs w:val="22"/>
              </w:rPr>
              <w:fldChar w:fldCharType="separate"/>
            </w:r>
            <w:r w:rsidR="00E3011B">
              <w:rPr>
                <w:rFonts w:ascii="Arial" w:hAnsi="Arial" w:cs="Arial"/>
                <w:b/>
                <w:noProof/>
                <w:sz w:val="22"/>
                <w:szCs w:val="22"/>
              </w:rPr>
              <w:t> </w:t>
            </w:r>
            <w:r w:rsidR="00E3011B">
              <w:rPr>
                <w:rFonts w:ascii="Arial" w:hAnsi="Arial" w:cs="Arial"/>
                <w:b/>
                <w:noProof/>
                <w:sz w:val="22"/>
                <w:szCs w:val="22"/>
              </w:rPr>
              <w:t> </w:t>
            </w:r>
            <w:r w:rsidR="00E3011B">
              <w:rPr>
                <w:rFonts w:ascii="Arial" w:hAnsi="Arial" w:cs="Arial"/>
                <w:b/>
                <w:noProof/>
                <w:sz w:val="22"/>
                <w:szCs w:val="22"/>
              </w:rPr>
              <w:t> </w:t>
            </w:r>
            <w:r w:rsidR="00223DD6" w:rsidRPr="00D628AB">
              <w:rPr>
                <w:rFonts w:ascii="Arial" w:hAnsi="Arial" w:cs="Arial"/>
                <w:b/>
                <w:sz w:val="22"/>
                <w:szCs w:val="22"/>
              </w:rPr>
              <w:fldChar w:fldCharType="end"/>
            </w:r>
            <w:r w:rsidR="00EC7674" w:rsidRPr="00D628AB">
              <w:rPr>
                <w:rFonts w:ascii="Arial" w:hAnsi="Arial" w:cs="Arial"/>
                <w:b/>
                <w:sz w:val="22"/>
                <w:szCs w:val="22"/>
                <w:lang w:val="fr-FR"/>
              </w:rPr>
              <w:t>,</w:t>
            </w:r>
            <w:r w:rsidR="00223DD6" w:rsidRPr="00D628AB">
              <w:rPr>
                <w:rFonts w:ascii="Arial" w:hAnsi="Arial" w:cs="Arial"/>
                <w:b/>
                <w:sz w:val="22"/>
                <w:szCs w:val="22"/>
              </w:rPr>
              <w:fldChar w:fldCharType="begin">
                <w:ffData>
                  <w:name w:val=""/>
                  <w:enabled/>
                  <w:calcOnExit w:val="0"/>
                  <w:textInput>
                    <w:maxLength w:val="2"/>
                    <w:format w:val="00"/>
                  </w:textInput>
                </w:ffData>
              </w:fldChar>
            </w:r>
            <w:r w:rsidR="00223DD6" w:rsidRPr="00D628AB">
              <w:rPr>
                <w:rFonts w:ascii="Arial" w:hAnsi="Arial" w:cs="Arial"/>
                <w:b/>
                <w:sz w:val="22"/>
                <w:szCs w:val="22"/>
                <w:lang w:val="fr-FR"/>
              </w:rPr>
              <w:instrText xml:space="preserve"> FORMTEXT </w:instrText>
            </w:r>
            <w:r w:rsidR="00223DD6" w:rsidRPr="00D628AB">
              <w:rPr>
                <w:rFonts w:ascii="Arial" w:hAnsi="Arial" w:cs="Arial"/>
                <w:b/>
                <w:sz w:val="22"/>
                <w:szCs w:val="22"/>
              </w:rPr>
            </w:r>
            <w:r w:rsidR="00223DD6" w:rsidRPr="00D628AB">
              <w:rPr>
                <w:rFonts w:ascii="Arial" w:hAnsi="Arial" w:cs="Arial"/>
                <w:b/>
                <w:sz w:val="22"/>
                <w:szCs w:val="22"/>
              </w:rPr>
              <w:fldChar w:fldCharType="separate"/>
            </w:r>
            <w:r w:rsidR="00E3011B">
              <w:rPr>
                <w:rFonts w:ascii="Arial" w:hAnsi="Arial" w:cs="Arial"/>
                <w:b/>
                <w:noProof/>
                <w:sz w:val="22"/>
                <w:szCs w:val="22"/>
              </w:rPr>
              <w:t> </w:t>
            </w:r>
            <w:r w:rsidR="00E3011B">
              <w:rPr>
                <w:rFonts w:ascii="Arial" w:hAnsi="Arial" w:cs="Arial"/>
                <w:b/>
                <w:noProof/>
                <w:sz w:val="22"/>
                <w:szCs w:val="22"/>
              </w:rPr>
              <w:t> </w:t>
            </w:r>
            <w:r w:rsidR="00223DD6" w:rsidRPr="00D628AB">
              <w:rPr>
                <w:rFonts w:ascii="Arial" w:hAnsi="Arial" w:cs="Arial"/>
                <w:b/>
                <w:sz w:val="22"/>
                <w:szCs w:val="22"/>
              </w:rPr>
              <w:fldChar w:fldCharType="end"/>
            </w:r>
            <w:r w:rsidR="00C853F2" w:rsidRPr="00D628AB">
              <w:rPr>
                <w:rFonts w:ascii="Arial" w:hAnsi="Arial" w:cs="Arial"/>
                <w:b/>
                <w:sz w:val="22"/>
                <w:szCs w:val="22"/>
                <w:lang w:val="fr-FR"/>
              </w:rPr>
              <w:t>.- €</w:t>
            </w:r>
          </w:p>
        </w:tc>
      </w:tr>
    </w:tbl>
    <w:p w:rsidR="00063CEA" w:rsidRPr="00420744" w:rsidRDefault="00063CEA" w:rsidP="00063CEA">
      <w:pPr>
        <w:ind w:firstLine="180"/>
        <w:rPr>
          <w:rFonts w:ascii="Arial" w:hAnsi="Arial" w:cs="Arial"/>
          <w:sz w:val="10"/>
          <w:szCs w:val="10"/>
          <w:lang w:val="fr-FR"/>
        </w:rPr>
      </w:pPr>
    </w:p>
    <w:p w:rsidR="00063CEA" w:rsidRPr="00420744" w:rsidRDefault="00063CEA" w:rsidP="006C1342">
      <w:pPr>
        <w:rPr>
          <w:rFonts w:ascii="Arial" w:hAnsi="Arial" w:cs="Arial"/>
          <w:sz w:val="10"/>
          <w:szCs w:val="10"/>
          <w:lang w:val="fr-FR"/>
        </w:rPr>
      </w:pPr>
    </w:p>
    <w:tbl>
      <w:tblPr>
        <w:tblpPr w:leftFromText="141" w:rightFromText="141" w:vertAnchor="text" w:horzAnchor="margin" w:tblpX="108" w:tblpY="77"/>
        <w:tblW w:w="5000" w:type="pct"/>
        <w:tblLook w:val="0000" w:firstRow="0" w:lastRow="0" w:firstColumn="0" w:lastColumn="0" w:noHBand="0" w:noVBand="0"/>
      </w:tblPr>
      <w:tblGrid>
        <w:gridCol w:w="2913"/>
        <w:gridCol w:w="6753"/>
      </w:tblGrid>
      <w:tr w:rsidR="009E770C" w:rsidRPr="00565D45">
        <w:tc>
          <w:tcPr>
            <w:tcW w:w="1507" w:type="pct"/>
          </w:tcPr>
          <w:p w:rsidR="009E770C" w:rsidRPr="00D628AB" w:rsidRDefault="007F7045" w:rsidP="007F7045">
            <w:pPr>
              <w:rPr>
                <w:rFonts w:ascii="Arial" w:hAnsi="Arial" w:cs="Arial"/>
                <w:b/>
                <w:sz w:val="18"/>
                <w:szCs w:val="18"/>
                <w:lang w:val="fr-FR"/>
              </w:rPr>
            </w:pPr>
            <w:r w:rsidRPr="007F7045">
              <w:rPr>
                <w:rFonts w:ascii="Arial" w:hAnsi="Arial" w:cs="Arial"/>
                <w:b/>
                <w:lang w:val="fr-FR"/>
              </w:rPr>
              <w:t>Sont à joindre en annexe:</w:t>
            </w:r>
            <w:r w:rsidRPr="00D628AB">
              <w:rPr>
                <w:rFonts w:ascii="Arial" w:hAnsi="Arial" w:cs="Arial"/>
                <w:b/>
                <w:sz w:val="18"/>
                <w:szCs w:val="18"/>
                <w:lang w:val="fr-FR"/>
              </w:rPr>
              <w:t xml:space="preserve"> </w:t>
            </w:r>
          </w:p>
        </w:tc>
        <w:tc>
          <w:tcPr>
            <w:tcW w:w="3493" w:type="pct"/>
          </w:tcPr>
          <w:p w:rsidR="00FD5903" w:rsidRPr="00FD5903" w:rsidRDefault="007F7045" w:rsidP="00FD5903">
            <w:pPr>
              <w:numPr>
                <w:ilvl w:val="0"/>
                <w:numId w:val="9"/>
              </w:numPr>
              <w:ind w:left="141" w:right="-82" w:hanging="142"/>
              <w:jc w:val="both"/>
              <w:rPr>
                <w:rFonts w:ascii="Arial" w:hAnsi="Arial" w:cs="Arial"/>
                <w:sz w:val="18"/>
                <w:szCs w:val="18"/>
                <w:lang w:val="fr-FR"/>
              </w:rPr>
            </w:pPr>
            <w:r w:rsidRPr="007F7045">
              <w:rPr>
                <w:rFonts w:ascii="Arial" w:hAnsi="Arial" w:cs="Arial"/>
                <w:b/>
                <w:sz w:val="18"/>
                <w:szCs w:val="18"/>
                <w:lang w:val="fr-FR"/>
              </w:rPr>
              <w:t>Description</w:t>
            </w:r>
            <w:r w:rsidR="001F1227">
              <w:rPr>
                <w:rFonts w:ascii="Arial" w:hAnsi="Arial" w:cs="Arial"/>
                <w:b/>
                <w:sz w:val="18"/>
                <w:szCs w:val="18"/>
                <w:lang w:val="fr-FR"/>
              </w:rPr>
              <w:t xml:space="preserve"> du projet</w:t>
            </w:r>
            <w:r w:rsidRPr="007F7045">
              <w:rPr>
                <w:rFonts w:ascii="Arial" w:hAnsi="Arial" w:cs="Arial"/>
                <w:b/>
                <w:sz w:val="18"/>
                <w:szCs w:val="18"/>
                <w:lang w:val="fr-FR"/>
              </w:rPr>
              <w:t xml:space="preserve"> comportant obligatoirement les informations suivantes</w:t>
            </w:r>
            <w:r w:rsidR="00D613C9">
              <w:rPr>
                <w:rFonts w:ascii="Arial" w:hAnsi="Arial" w:cs="Arial"/>
                <w:b/>
                <w:sz w:val="18"/>
                <w:szCs w:val="18"/>
                <w:lang w:val="fr-FR"/>
              </w:rPr>
              <w:t xml:space="preserve">: </w:t>
            </w:r>
            <w:r>
              <w:rPr>
                <w:rFonts w:ascii="Arial" w:hAnsi="Arial" w:cs="Arial"/>
                <w:sz w:val="18"/>
                <w:szCs w:val="18"/>
                <w:lang w:val="fr-FR"/>
              </w:rPr>
              <w:t>s</w:t>
            </w:r>
            <w:r w:rsidR="00FD5903" w:rsidRPr="00FD5903">
              <w:rPr>
                <w:rFonts w:ascii="Arial" w:hAnsi="Arial" w:cs="Arial"/>
                <w:sz w:val="18"/>
                <w:szCs w:val="18"/>
                <w:lang w:val="fr-FR"/>
              </w:rPr>
              <w:t xml:space="preserve">ituation de départ, </w:t>
            </w:r>
            <w:r>
              <w:rPr>
                <w:rFonts w:ascii="Arial" w:hAnsi="Arial" w:cs="Arial"/>
                <w:sz w:val="18"/>
                <w:szCs w:val="18"/>
                <w:lang w:val="fr-FR"/>
              </w:rPr>
              <w:t>actions prévues, objectifs, groupes cibles, caractère pilote, p</w:t>
            </w:r>
            <w:r w:rsidR="00FD5903" w:rsidRPr="00FD5903">
              <w:rPr>
                <w:rFonts w:ascii="Arial" w:hAnsi="Arial" w:cs="Arial"/>
                <w:sz w:val="18"/>
                <w:szCs w:val="18"/>
                <w:lang w:val="fr-FR"/>
              </w:rPr>
              <w:t xml:space="preserve">artenaires, </w:t>
            </w:r>
            <w:r>
              <w:rPr>
                <w:rFonts w:ascii="Arial" w:hAnsi="Arial" w:cs="Arial"/>
                <w:sz w:val="18"/>
                <w:szCs w:val="18"/>
                <w:lang w:val="fr-FR"/>
              </w:rPr>
              <w:t>d</w:t>
            </w:r>
            <w:r w:rsidR="00FD5903" w:rsidRPr="00FD5903">
              <w:rPr>
                <w:rFonts w:ascii="Arial" w:hAnsi="Arial" w:cs="Arial"/>
                <w:sz w:val="18"/>
                <w:szCs w:val="18"/>
                <w:lang w:val="fr-FR"/>
              </w:rPr>
              <w:t>urée et calendrier de mise en œuvre</w:t>
            </w:r>
            <w:r w:rsidR="00FD5903">
              <w:rPr>
                <w:rFonts w:ascii="Arial" w:hAnsi="Arial" w:cs="Arial"/>
                <w:sz w:val="18"/>
                <w:szCs w:val="18"/>
                <w:lang w:val="fr-FR"/>
              </w:rPr>
              <w:t xml:space="preserve">, </w:t>
            </w:r>
            <w:r w:rsidR="00E4207B">
              <w:rPr>
                <w:rFonts w:ascii="Arial" w:hAnsi="Arial" w:cs="Arial"/>
                <w:sz w:val="18"/>
                <w:szCs w:val="18"/>
                <w:lang w:val="fr-FR"/>
              </w:rPr>
              <w:t>pérennisation</w:t>
            </w:r>
            <w:r w:rsidR="00B20CC7">
              <w:rPr>
                <w:rFonts w:ascii="Arial" w:hAnsi="Arial" w:cs="Arial"/>
                <w:sz w:val="18"/>
                <w:szCs w:val="18"/>
                <w:lang w:val="fr-FR"/>
              </w:rPr>
              <w:t xml:space="preserve">, </w:t>
            </w:r>
            <w:r>
              <w:rPr>
                <w:rFonts w:ascii="Arial" w:hAnsi="Arial" w:cs="Arial"/>
                <w:sz w:val="18"/>
                <w:szCs w:val="18"/>
                <w:lang w:val="fr-FR"/>
              </w:rPr>
              <w:t>b</w:t>
            </w:r>
            <w:r w:rsidR="00B20CC7">
              <w:rPr>
                <w:rFonts w:ascii="Arial" w:hAnsi="Arial" w:cs="Arial"/>
                <w:sz w:val="18"/>
                <w:szCs w:val="18"/>
                <w:lang w:val="fr-FR"/>
              </w:rPr>
              <w:t xml:space="preserve">udget prévisionnel </w:t>
            </w:r>
            <w:r w:rsidR="00FD5903" w:rsidRPr="00FD5903">
              <w:rPr>
                <w:rFonts w:ascii="Arial" w:hAnsi="Arial" w:cs="Arial"/>
                <w:sz w:val="18"/>
                <w:szCs w:val="18"/>
                <w:lang w:val="fr-FR"/>
              </w:rPr>
              <w:t>sur base des actions définies</w:t>
            </w:r>
            <w:r w:rsidR="00FD5903" w:rsidRPr="00FD5903">
              <w:rPr>
                <w:rFonts w:ascii="Arial" w:hAnsi="Arial" w:cs="Arial"/>
                <w:sz w:val="16"/>
                <w:szCs w:val="16"/>
                <w:lang w:val="fr-FR"/>
              </w:rPr>
              <w:t xml:space="preserve"> </w:t>
            </w:r>
            <w:r w:rsidR="00FD5903" w:rsidRPr="007F7045">
              <w:rPr>
                <w:rFonts w:ascii="Arial" w:hAnsi="Arial" w:cs="Arial"/>
                <w:i/>
                <w:sz w:val="14"/>
                <w:szCs w:val="14"/>
                <w:lang w:val="fr-FR"/>
              </w:rPr>
              <w:t xml:space="preserve">(TTC à moins que la TVA soit récupérable en vertu de la législation nationale relative à la TVA) </w:t>
            </w:r>
            <w:r w:rsidR="00FD5903" w:rsidRPr="00FD5903">
              <w:rPr>
                <w:rFonts w:ascii="Arial" w:hAnsi="Arial" w:cs="Arial"/>
                <w:sz w:val="18"/>
                <w:szCs w:val="18"/>
                <w:lang w:val="fr-FR"/>
              </w:rPr>
              <w:t>moyennant un tableau récapitulatif des différentes positions</w:t>
            </w:r>
          </w:p>
          <w:p w:rsidR="0028375C" w:rsidRPr="0028375C" w:rsidRDefault="00B81815" w:rsidP="001F1227">
            <w:pPr>
              <w:ind w:left="141" w:hanging="142"/>
              <w:jc w:val="both"/>
              <w:rPr>
                <w:rFonts w:ascii="Arial" w:hAnsi="Arial" w:cs="Arial"/>
                <w:b/>
                <w:sz w:val="18"/>
                <w:szCs w:val="18"/>
                <w:lang w:val="fr-FR"/>
              </w:rPr>
            </w:pPr>
            <w:r w:rsidRPr="00D628AB">
              <w:rPr>
                <w:rFonts w:ascii="Arial" w:hAnsi="Arial" w:cs="Arial"/>
                <w:sz w:val="18"/>
                <w:szCs w:val="18"/>
                <w:lang w:val="fr-FR"/>
              </w:rPr>
              <w:t xml:space="preserve">- </w:t>
            </w:r>
            <w:r w:rsidR="0028375C" w:rsidRPr="0028375C">
              <w:rPr>
                <w:rFonts w:ascii="Arial" w:hAnsi="Arial" w:cs="Arial"/>
                <w:b/>
                <w:sz w:val="18"/>
                <w:szCs w:val="18"/>
                <w:lang w:val="fr-FR"/>
              </w:rPr>
              <w:t>Fiche « indicateurs »</w:t>
            </w:r>
          </w:p>
          <w:p w:rsidR="009E770C" w:rsidRPr="00D628AB" w:rsidRDefault="0028375C" w:rsidP="002E2607">
            <w:pPr>
              <w:ind w:left="141" w:hanging="142"/>
              <w:jc w:val="both"/>
              <w:rPr>
                <w:rFonts w:ascii="Arial" w:hAnsi="Arial" w:cs="Arial"/>
                <w:sz w:val="18"/>
                <w:szCs w:val="18"/>
                <w:lang w:val="fr-FR"/>
              </w:rPr>
            </w:pPr>
            <w:r>
              <w:rPr>
                <w:rFonts w:ascii="Arial" w:hAnsi="Arial" w:cs="Arial"/>
                <w:b/>
                <w:sz w:val="18"/>
                <w:szCs w:val="18"/>
                <w:lang w:val="fr-FR"/>
              </w:rPr>
              <w:t xml:space="preserve">- </w:t>
            </w:r>
            <w:r w:rsidR="00B81815" w:rsidRPr="007F7045">
              <w:rPr>
                <w:rFonts w:ascii="Arial" w:hAnsi="Arial" w:cs="Arial"/>
                <w:b/>
                <w:sz w:val="18"/>
                <w:szCs w:val="18"/>
                <w:lang w:val="fr-FR"/>
              </w:rPr>
              <w:t>S</w:t>
            </w:r>
            <w:r w:rsidR="004F0664" w:rsidRPr="007F7045">
              <w:rPr>
                <w:rFonts w:ascii="Arial" w:hAnsi="Arial" w:cs="Arial"/>
                <w:b/>
                <w:sz w:val="18"/>
                <w:szCs w:val="18"/>
                <w:lang w:val="fr-FR"/>
              </w:rPr>
              <w:t xml:space="preserve">tatuts en </w:t>
            </w:r>
            <w:r w:rsidR="004022A7" w:rsidRPr="007F7045">
              <w:rPr>
                <w:rFonts w:ascii="Arial" w:hAnsi="Arial" w:cs="Arial"/>
                <w:b/>
                <w:sz w:val="18"/>
                <w:szCs w:val="18"/>
                <w:lang w:val="fr-FR"/>
              </w:rPr>
              <w:t>vigueur (</w:t>
            </w:r>
            <w:r w:rsidR="001F1227">
              <w:rPr>
                <w:rFonts w:ascii="Arial" w:hAnsi="Arial" w:cs="Arial"/>
                <w:b/>
                <w:sz w:val="18"/>
                <w:szCs w:val="18"/>
                <w:lang w:val="fr-FR"/>
              </w:rPr>
              <w:t xml:space="preserve">pour les </w:t>
            </w:r>
            <w:r w:rsidR="004022A7" w:rsidRPr="007F7045">
              <w:rPr>
                <w:rFonts w:ascii="Arial" w:hAnsi="Arial" w:cs="Arial"/>
                <w:b/>
                <w:sz w:val="18"/>
                <w:szCs w:val="18"/>
                <w:lang w:val="fr-FR"/>
              </w:rPr>
              <w:t>association</w:t>
            </w:r>
            <w:r w:rsidR="001F1227">
              <w:rPr>
                <w:rFonts w:ascii="Arial" w:hAnsi="Arial" w:cs="Arial"/>
                <w:b/>
                <w:sz w:val="18"/>
                <w:szCs w:val="18"/>
                <w:lang w:val="fr-FR"/>
              </w:rPr>
              <w:t>s</w:t>
            </w:r>
            <w:r w:rsidR="00F760B7">
              <w:rPr>
                <w:rFonts w:ascii="Arial" w:hAnsi="Arial" w:cs="Arial"/>
                <w:b/>
                <w:sz w:val="18"/>
                <w:szCs w:val="18"/>
                <w:lang w:val="fr-FR"/>
              </w:rPr>
              <w:t xml:space="preserve"> et </w:t>
            </w:r>
            <w:r w:rsidR="00FA11B5">
              <w:rPr>
                <w:rFonts w:ascii="Arial" w:hAnsi="Arial" w:cs="Arial"/>
                <w:b/>
                <w:sz w:val="18"/>
                <w:szCs w:val="18"/>
                <w:lang w:val="fr-FR"/>
              </w:rPr>
              <w:t>les sociétés)</w:t>
            </w:r>
          </w:p>
        </w:tc>
      </w:tr>
    </w:tbl>
    <w:p w:rsidR="00C24ABB" w:rsidRPr="00D628AB" w:rsidRDefault="00C24ABB" w:rsidP="00D178FD">
      <w:pPr>
        <w:pStyle w:val="BlockText"/>
        <w:tabs>
          <w:tab w:val="clear" w:pos="9923"/>
        </w:tabs>
        <w:ind w:left="0" w:right="0" w:firstLine="0"/>
        <w:rPr>
          <w:rFonts w:ascii="Arial" w:hAnsi="Arial" w:cs="Arial"/>
          <w:sz w:val="18"/>
          <w:szCs w:val="18"/>
        </w:rPr>
      </w:pPr>
    </w:p>
    <w:tbl>
      <w:tblPr>
        <w:tblpPr w:leftFromText="141" w:rightFromText="141" w:vertAnchor="text" w:horzAnchor="margin" w:tblpX="108" w:tblpY="102"/>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56"/>
      </w:tblGrid>
      <w:tr w:rsidR="002E2607" w:rsidRPr="00565D45" w:rsidTr="00A85A1E">
        <w:trPr>
          <w:trHeight w:val="179"/>
        </w:trPr>
        <w:tc>
          <w:tcPr>
            <w:tcW w:w="5000" w:type="pct"/>
          </w:tcPr>
          <w:p w:rsidR="002E2607" w:rsidRDefault="00565D45" w:rsidP="00A85A1E">
            <w:pPr>
              <w:tabs>
                <w:tab w:val="left" w:pos="1515"/>
              </w:tabs>
              <w:jc w:val="both"/>
              <w:rPr>
                <w:rFonts w:ascii="Arial" w:hAnsi="Arial" w:cs="Arial"/>
                <w:b/>
                <w:lang w:val="fr-FR"/>
              </w:rPr>
            </w:pPr>
            <w:r>
              <w:rPr>
                <w:rFonts w:ascii="Arial" w:hAnsi="Arial" w:cs="Arial"/>
                <w:b/>
                <w:lang w:val="fr-FR"/>
              </w:rPr>
              <w:t>Taux forfaitaire</w:t>
            </w:r>
            <w:r w:rsidR="002E2607">
              <w:rPr>
                <w:rFonts w:ascii="Arial" w:hAnsi="Arial" w:cs="Arial"/>
                <w:b/>
                <w:lang w:val="fr-FR"/>
              </w:rPr>
              <w:t xml:space="preserve"> pour coûts indirects (0 – 15%) </w:t>
            </w:r>
            <w:r w:rsidR="00B20CC7">
              <w:rPr>
                <w:rFonts w:ascii="Arial" w:hAnsi="Arial" w:cs="Arial"/>
                <w:b/>
                <w:lang w:val="fr-FR"/>
              </w:rPr>
              <w:t>des frais de personnel directs éligibles</w:t>
            </w:r>
            <w:r w:rsidR="00E4207B">
              <w:rPr>
                <w:rFonts w:ascii="Arial" w:hAnsi="Arial" w:cs="Arial"/>
                <w:b/>
                <w:lang w:val="fr-FR"/>
              </w:rPr>
              <w:t>:</w:t>
            </w:r>
          </w:p>
          <w:p w:rsidR="002E2607" w:rsidRPr="00A85A1E" w:rsidRDefault="002E2607" w:rsidP="00A85A1E">
            <w:pPr>
              <w:tabs>
                <w:tab w:val="left" w:pos="1515"/>
              </w:tabs>
              <w:jc w:val="both"/>
              <w:rPr>
                <w:rFonts w:ascii="Arial" w:hAnsi="Arial" w:cs="Arial"/>
                <w:b/>
                <w:sz w:val="10"/>
                <w:szCs w:val="10"/>
                <w:lang w:val="fr-FR"/>
              </w:rPr>
            </w:pPr>
          </w:p>
          <w:p w:rsidR="002E2607" w:rsidRPr="00A85A1E" w:rsidRDefault="00565D45" w:rsidP="00565D45">
            <w:pPr>
              <w:ind w:firstLine="180"/>
              <w:jc w:val="center"/>
              <w:rPr>
                <w:rFonts w:ascii="Arial" w:hAnsi="Arial" w:cs="Arial"/>
                <w:lang w:val="fr-FR"/>
              </w:rPr>
            </w:pPr>
            <w:r>
              <w:rPr>
                <w:rFonts w:ascii="Arial" w:hAnsi="Arial" w:cs="Arial"/>
                <w:lang w:val="fr-FR"/>
              </w:rPr>
              <w:t>L</w:t>
            </w:r>
            <w:r w:rsidR="002E2607">
              <w:rPr>
                <w:rFonts w:ascii="Arial" w:hAnsi="Arial" w:cs="Arial"/>
                <w:lang w:val="fr-FR"/>
              </w:rPr>
              <w:t>e taux forfaitaire applicable s’élève à</w:t>
            </w:r>
            <w:r w:rsidR="002E2607" w:rsidRPr="002620E4">
              <w:rPr>
                <w:rFonts w:ascii="Arial" w:hAnsi="Arial" w:cs="Arial"/>
                <w:lang w:val="fr-FR"/>
              </w:rPr>
              <w:t xml:space="preserve"> </w:t>
            </w:r>
            <w:r w:rsidR="00A72651">
              <w:rPr>
                <w:rFonts w:ascii="Arial" w:hAnsi="Arial" w:cs="Arial"/>
                <w:b/>
                <w:caps/>
                <w:lang w:val="fr-FR"/>
              </w:rPr>
              <w:fldChar w:fldCharType="begin">
                <w:ffData>
                  <w:name w:val=""/>
                  <w:enabled/>
                  <w:calcOnExit w:val="0"/>
                  <w:textInput>
                    <w:maxLength w:val="10"/>
                  </w:textInput>
                </w:ffData>
              </w:fldChar>
            </w:r>
            <w:r w:rsidR="00A72651">
              <w:rPr>
                <w:rFonts w:ascii="Arial" w:hAnsi="Arial" w:cs="Arial"/>
                <w:b/>
                <w:caps/>
                <w:lang w:val="fr-FR"/>
              </w:rPr>
              <w:instrText xml:space="preserve"> FORMTEXT </w:instrText>
            </w:r>
            <w:r w:rsidR="00A72651">
              <w:rPr>
                <w:rFonts w:ascii="Arial" w:hAnsi="Arial" w:cs="Arial"/>
                <w:b/>
                <w:caps/>
                <w:lang w:val="fr-FR"/>
              </w:rPr>
            </w:r>
            <w:r w:rsidR="00A72651">
              <w:rPr>
                <w:rFonts w:ascii="Arial" w:hAnsi="Arial" w:cs="Arial"/>
                <w:b/>
                <w:caps/>
                <w:lang w:val="fr-FR"/>
              </w:rPr>
              <w:fldChar w:fldCharType="separate"/>
            </w:r>
            <w:r w:rsidR="00E3011B">
              <w:rPr>
                <w:rFonts w:ascii="Arial" w:hAnsi="Arial" w:cs="Arial"/>
                <w:b/>
                <w:caps/>
                <w:noProof/>
                <w:lang w:val="fr-FR"/>
              </w:rPr>
              <w:t> </w:t>
            </w:r>
            <w:r w:rsidR="00E3011B">
              <w:rPr>
                <w:rFonts w:ascii="Arial" w:hAnsi="Arial" w:cs="Arial"/>
                <w:b/>
                <w:caps/>
                <w:noProof/>
                <w:lang w:val="fr-FR"/>
              </w:rPr>
              <w:t> </w:t>
            </w:r>
            <w:r w:rsidR="00E3011B">
              <w:rPr>
                <w:rFonts w:ascii="Arial" w:hAnsi="Arial" w:cs="Arial"/>
                <w:b/>
                <w:caps/>
                <w:noProof/>
                <w:lang w:val="fr-FR"/>
              </w:rPr>
              <w:t> </w:t>
            </w:r>
            <w:r w:rsidR="00E3011B">
              <w:rPr>
                <w:rFonts w:ascii="Arial" w:hAnsi="Arial" w:cs="Arial"/>
                <w:b/>
                <w:caps/>
                <w:noProof/>
                <w:lang w:val="fr-FR"/>
              </w:rPr>
              <w:t> </w:t>
            </w:r>
            <w:r w:rsidR="00E3011B">
              <w:rPr>
                <w:rFonts w:ascii="Arial" w:hAnsi="Arial" w:cs="Arial"/>
                <w:b/>
                <w:caps/>
                <w:noProof/>
                <w:lang w:val="fr-FR"/>
              </w:rPr>
              <w:t> </w:t>
            </w:r>
            <w:r w:rsidR="00A72651">
              <w:rPr>
                <w:rFonts w:ascii="Arial" w:hAnsi="Arial" w:cs="Arial"/>
                <w:b/>
                <w:caps/>
                <w:lang w:val="fr-FR"/>
              </w:rPr>
              <w:fldChar w:fldCharType="end"/>
            </w:r>
            <w:r w:rsidR="002E2607" w:rsidRPr="002620E4">
              <w:rPr>
                <w:rFonts w:ascii="Arial" w:hAnsi="Arial" w:cs="Arial"/>
                <w:b/>
                <w:caps/>
                <w:lang w:val="fr-FR"/>
              </w:rPr>
              <w:t xml:space="preserve"> %</w:t>
            </w:r>
          </w:p>
          <w:p w:rsidR="002E2607" w:rsidRDefault="002E2607" w:rsidP="00A85A1E">
            <w:pPr>
              <w:tabs>
                <w:tab w:val="left" w:pos="1515"/>
              </w:tabs>
              <w:jc w:val="both"/>
              <w:rPr>
                <w:rFonts w:ascii="Arial" w:hAnsi="Arial" w:cs="Arial"/>
                <w:sz w:val="16"/>
                <w:szCs w:val="16"/>
                <w:lang w:val="fr-FR"/>
              </w:rPr>
            </w:pPr>
          </w:p>
          <w:p w:rsidR="002E2607" w:rsidRPr="00A85A1E" w:rsidRDefault="002E2607" w:rsidP="00032611">
            <w:pPr>
              <w:tabs>
                <w:tab w:val="left" w:pos="1515"/>
              </w:tabs>
              <w:jc w:val="both"/>
              <w:rPr>
                <w:rFonts w:ascii="Arial" w:hAnsi="Arial" w:cs="Arial"/>
                <w:b/>
                <w:sz w:val="16"/>
                <w:szCs w:val="16"/>
                <w:lang w:val="fr-FR"/>
              </w:rPr>
            </w:pPr>
            <w:r w:rsidRPr="002E2607">
              <w:rPr>
                <w:rFonts w:ascii="Arial" w:hAnsi="Arial" w:cs="Arial"/>
                <w:sz w:val="16"/>
                <w:szCs w:val="16"/>
                <w:lang w:val="fr-FR"/>
              </w:rPr>
              <w:t>Sont considérés comme coûts indirects: les frais de location et de nettoyage, les frais généraux (électricité, eau, chauffage, enlèvement d’ordures, assurance, impôts et télécommunication), les fournitures de bureau, les machines de bureau, l’équipement informatique ainsi que les frais de route et de parking à l’intérieur du pays.</w:t>
            </w:r>
          </w:p>
        </w:tc>
      </w:tr>
    </w:tbl>
    <w:p w:rsidR="00B87459" w:rsidRPr="004040F7" w:rsidRDefault="00B87459" w:rsidP="00B87459">
      <w:pPr>
        <w:pStyle w:val="BlockText"/>
        <w:tabs>
          <w:tab w:val="clear" w:pos="9923"/>
        </w:tabs>
        <w:ind w:left="180" w:right="-186" w:firstLine="0"/>
        <w:rPr>
          <w:rFonts w:ascii="Arial" w:hAnsi="Arial" w:cs="Arial"/>
          <w:sz w:val="16"/>
          <w:szCs w:val="16"/>
        </w:rPr>
      </w:pPr>
    </w:p>
    <w:p w:rsidR="00BC2633" w:rsidRPr="00565D45" w:rsidRDefault="00D178FD" w:rsidP="00C96E30">
      <w:pPr>
        <w:spacing w:before="60" w:after="60"/>
        <w:ind w:left="180" w:right="-115"/>
        <w:jc w:val="both"/>
        <w:rPr>
          <w:rFonts w:ascii="Arial" w:hAnsi="Arial" w:cs="Arial"/>
          <w:sz w:val="16"/>
          <w:szCs w:val="16"/>
          <w:lang w:val="fr-FR"/>
        </w:rPr>
      </w:pPr>
      <w:r w:rsidRPr="00E75C1A">
        <w:rPr>
          <w:rFonts w:ascii="Arial" w:hAnsi="Arial" w:cs="Arial"/>
          <w:sz w:val="16"/>
          <w:szCs w:val="16"/>
          <w:lang w:val="fr-FR"/>
        </w:rPr>
        <w:t>Le</w:t>
      </w:r>
      <w:r w:rsidR="00CF6ADC" w:rsidRPr="00E75C1A">
        <w:rPr>
          <w:rFonts w:ascii="Arial" w:hAnsi="Arial" w:cs="Arial"/>
          <w:sz w:val="16"/>
          <w:szCs w:val="16"/>
          <w:lang w:val="fr-FR"/>
        </w:rPr>
        <w:t xml:space="preserve"> </w:t>
      </w:r>
      <w:r w:rsidRPr="00E75C1A">
        <w:rPr>
          <w:rFonts w:ascii="Arial" w:hAnsi="Arial" w:cs="Arial"/>
          <w:sz w:val="16"/>
          <w:szCs w:val="16"/>
          <w:lang w:val="fr-FR"/>
        </w:rPr>
        <w:t>(</w:t>
      </w:r>
      <w:r w:rsidR="00CF6ADC" w:rsidRPr="00E75C1A">
        <w:rPr>
          <w:rFonts w:ascii="Arial" w:hAnsi="Arial" w:cs="Arial"/>
          <w:sz w:val="16"/>
          <w:szCs w:val="16"/>
          <w:lang w:val="fr-FR"/>
        </w:rPr>
        <w:t>l</w:t>
      </w:r>
      <w:r w:rsidRPr="00E75C1A">
        <w:rPr>
          <w:rFonts w:ascii="Arial" w:hAnsi="Arial" w:cs="Arial"/>
          <w:sz w:val="16"/>
          <w:szCs w:val="16"/>
          <w:lang w:val="fr-FR"/>
        </w:rPr>
        <w:t xml:space="preserve">a) soussigné(e) s’engage à prendre en charge sa part de </w:t>
      </w:r>
      <w:bookmarkStart w:id="10" w:name="Texte24"/>
      <w:r w:rsidR="0096108D" w:rsidRPr="00E75C1A">
        <w:rPr>
          <w:rFonts w:ascii="Arial" w:hAnsi="Arial" w:cs="Arial"/>
          <w:sz w:val="16"/>
          <w:szCs w:val="16"/>
          <w:lang w:val="fr-FR"/>
        </w:rPr>
        <w:fldChar w:fldCharType="begin">
          <w:ffData>
            <w:name w:val="Texte24"/>
            <w:enabled/>
            <w:calcOnExit w:val="0"/>
            <w:textInput>
              <w:type w:val="number"/>
              <w:format w:val="0,00"/>
            </w:textInput>
          </w:ffData>
        </w:fldChar>
      </w:r>
      <w:r w:rsidR="0096108D" w:rsidRPr="00E75C1A">
        <w:rPr>
          <w:rFonts w:ascii="Arial" w:hAnsi="Arial" w:cs="Arial"/>
          <w:sz w:val="16"/>
          <w:szCs w:val="16"/>
          <w:lang w:val="fr-FR"/>
        </w:rPr>
        <w:instrText xml:space="preserve"> FORMTEXT </w:instrText>
      </w:r>
      <w:r w:rsidR="0096108D" w:rsidRPr="00E75C1A">
        <w:rPr>
          <w:rFonts w:ascii="Arial" w:hAnsi="Arial" w:cs="Arial"/>
          <w:sz w:val="16"/>
          <w:szCs w:val="16"/>
          <w:lang w:val="fr-FR"/>
        </w:rPr>
      </w:r>
      <w:r w:rsidR="0096108D" w:rsidRPr="00E75C1A">
        <w:rPr>
          <w:rFonts w:ascii="Arial" w:hAnsi="Arial" w:cs="Arial"/>
          <w:sz w:val="16"/>
          <w:szCs w:val="16"/>
          <w:lang w:val="fr-FR"/>
        </w:rPr>
        <w:fldChar w:fldCharType="separate"/>
      </w:r>
      <w:r w:rsidR="00E3011B">
        <w:rPr>
          <w:rFonts w:ascii="Arial" w:hAnsi="Arial" w:cs="Arial"/>
          <w:noProof/>
          <w:sz w:val="16"/>
          <w:szCs w:val="16"/>
          <w:lang w:val="fr-FR"/>
        </w:rPr>
        <w:t> </w:t>
      </w:r>
      <w:r w:rsidR="00E3011B">
        <w:rPr>
          <w:rFonts w:ascii="Arial" w:hAnsi="Arial" w:cs="Arial"/>
          <w:noProof/>
          <w:sz w:val="16"/>
          <w:szCs w:val="16"/>
          <w:lang w:val="fr-FR"/>
        </w:rPr>
        <w:t> </w:t>
      </w:r>
      <w:r w:rsidR="00E3011B">
        <w:rPr>
          <w:rFonts w:ascii="Arial" w:hAnsi="Arial" w:cs="Arial"/>
          <w:noProof/>
          <w:sz w:val="16"/>
          <w:szCs w:val="16"/>
          <w:lang w:val="fr-FR"/>
        </w:rPr>
        <w:t> </w:t>
      </w:r>
      <w:r w:rsidR="00E3011B">
        <w:rPr>
          <w:rFonts w:ascii="Arial" w:hAnsi="Arial" w:cs="Arial"/>
          <w:noProof/>
          <w:sz w:val="16"/>
          <w:szCs w:val="16"/>
          <w:lang w:val="fr-FR"/>
        </w:rPr>
        <w:t> </w:t>
      </w:r>
      <w:r w:rsidR="00E3011B">
        <w:rPr>
          <w:rFonts w:ascii="Arial" w:hAnsi="Arial" w:cs="Arial"/>
          <w:noProof/>
          <w:sz w:val="16"/>
          <w:szCs w:val="16"/>
          <w:lang w:val="fr-FR"/>
        </w:rPr>
        <w:t> </w:t>
      </w:r>
      <w:r w:rsidR="0096108D" w:rsidRPr="00E75C1A">
        <w:rPr>
          <w:rFonts w:ascii="Arial" w:hAnsi="Arial" w:cs="Arial"/>
          <w:sz w:val="16"/>
          <w:szCs w:val="16"/>
          <w:lang w:val="fr-FR"/>
        </w:rPr>
        <w:fldChar w:fldCharType="end"/>
      </w:r>
      <w:bookmarkEnd w:id="10"/>
      <w:r w:rsidR="00571824">
        <w:rPr>
          <w:rFonts w:ascii="Arial" w:hAnsi="Arial" w:cs="Arial"/>
          <w:sz w:val="16"/>
          <w:szCs w:val="16"/>
          <w:lang w:val="fr-FR"/>
        </w:rPr>
        <w:t xml:space="preserve"> </w:t>
      </w:r>
      <w:r w:rsidR="004F0664" w:rsidRPr="00E75C1A">
        <w:rPr>
          <w:rFonts w:ascii="Arial" w:hAnsi="Arial" w:cs="Arial"/>
          <w:sz w:val="16"/>
          <w:szCs w:val="16"/>
          <w:lang w:val="fr-FR"/>
        </w:rPr>
        <w:t>% telle que prévue au p</w:t>
      </w:r>
      <w:r w:rsidR="0025482D" w:rsidRPr="00E75C1A">
        <w:rPr>
          <w:rFonts w:ascii="Arial" w:hAnsi="Arial" w:cs="Arial"/>
          <w:sz w:val="16"/>
          <w:szCs w:val="16"/>
          <w:lang w:val="fr-FR"/>
        </w:rPr>
        <w:t>lan de financemen</w:t>
      </w:r>
      <w:r w:rsidR="00C24ABB" w:rsidRPr="00E75C1A">
        <w:rPr>
          <w:rFonts w:ascii="Arial" w:hAnsi="Arial" w:cs="Arial"/>
          <w:sz w:val="16"/>
          <w:szCs w:val="16"/>
          <w:lang w:val="fr-FR"/>
        </w:rPr>
        <w:t>t</w:t>
      </w:r>
      <w:r w:rsidR="0025482D" w:rsidRPr="00E75C1A">
        <w:rPr>
          <w:rFonts w:ascii="Arial" w:hAnsi="Arial" w:cs="Arial"/>
          <w:sz w:val="16"/>
          <w:szCs w:val="16"/>
          <w:lang w:val="fr-FR"/>
        </w:rPr>
        <w:t>,</w:t>
      </w:r>
      <w:r w:rsidR="00C24ABB" w:rsidRPr="00E75C1A">
        <w:rPr>
          <w:rFonts w:ascii="Arial" w:hAnsi="Arial" w:cs="Arial"/>
          <w:sz w:val="16"/>
          <w:szCs w:val="16"/>
          <w:lang w:val="fr-FR"/>
        </w:rPr>
        <w:t xml:space="preserve"> </w:t>
      </w:r>
      <w:r w:rsidRPr="00E75C1A">
        <w:rPr>
          <w:rFonts w:ascii="Arial" w:hAnsi="Arial" w:cs="Arial"/>
          <w:sz w:val="16"/>
          <w:szCs w:val="16"/>
          <w:lang w:val="fr-FR"/>
        </w:rPr>
        <w:t>assure le préfinancement du projet, a p</w:t>
      </w:r>
      <w:r w:rsidR="00BC2633" w:rsidRPr="00E75C1A">
        <w:rPr>
          <w:rFonts w:ascii="Arial" w:hAnsi="Arial" w:cs="Arial"/>
          <w:sz w:val="16"/>
          <w:szCs w:val="16"/>
          <w:lang w:val="fr-FR"/>
        </w:rPr>
        <w:t>ris note d</w:t>
      </w:r>
      <w:r w:rsidR="00D27236" w:rsidRPr="00E75C1A">
        <w:rPr>
          <w:rFonts w:ascii="Arial" w:hAnsi="Arial" w:cs="Arial"/>
          <w:sz w:val="16"/>
          <w:szCs w:val="16"/>
          <w:lang w:val="fr-FR"/>
        </w:rPr>
        <w:t>u guide de gestion</w:t>
      </w:r>
      <w:r w:rsidR="006449EB" w:rsidRPr="00E75C1A">
        <w:rPr>
          <w:rFonts w:ascii="Arial" w:hAnsi="Arial" w:cs="Arial"/>
          <w:sz w:val="16"/>
          <w:szCs w:val="16"/>
          <w:lang w:val="fr-FR"/>
        </w:rPr>
        <w:t xml:space="preserve"> </w:t>
      </w:r>
      <w:r w:rsidR="00BC2633" w:rsidRPr="00E75C1A">
        <w:rPr>
          <w:rFonts w:ascii="Arial" w:hAnsi="Arial" w:cs="Arial"/>
          <w:sz w:val="16"/>
          <w:szCs w:val="16"/>
          <w:lang w:val="fr-FR"/>
        </w:rPr>
        <w:t xml:space="preserve">LEADER </w:t>
      </w:r>
      <w:r w:rsidR="00CA20EF" w:rsidRPr="00E75C1A">
        <w:rPr>
          <w:rFonts w:ascii="Arial" w:hAnsi="Arial" w:cs="Arial"/>
          <w:sz w:val="16"/>
          <w:szCs w:val="16"/>
          <w:lang w:val="fr-FR"/>
        </w:rPr>
        <w:t>2023</w:t>
      </w:r>
      <w:r w:rsidR="00C94BE5" w:rsidRPr="00E75C1A">
        <w:rPr>
          <w:rFonts w:ascii="Arial" w:hAnsi="Arial" w:cs="Arial"/>
          <w:sz w:val="16"/>
          <w:szCs w:val="16"/>
          <w:lang w:val="fr-FR"/>
        </w:rPr>
        <w:t>-202</w:t>
      </w:r>
      <w:r w:rsidR="00CA20EF" w:rsidRPr="00E75C1A">
        <w:rPr>
          <w:rFonts w:ascii="Arial" w:hAnsi="Arial" w:cs="Arial"/>
          <w:sz w:val="16"/>
          <w:szCs w:val="16"/>
          <w:lang w:val="fr-FR"/>
        </w:rPr>
        <w:t>9</w:t>
      </w:r>
      <w:r w:rsidR="00C94BE5" w:rsidRPr="00E75C1A">
        <w:rPr>
          <w:rFonts w:ascii="Arial" w:hAnsi="Arial" w:cs="Arial"/>
          <w:sz w:val="16"/>
          <w:szCs w:val="16"/>
          <w:lang w:val="fr-FR"/>
        </w:rPr>
        <w:t xml:space="preserve"> </w:t>
      </w:r>
      <w:r w:rsidR="0025482D" w:rsidRPr="00E75C1A">
        <w:rPr>
          <w:rFonts w:ascii="Arial" w:hAnsi="Arial" w:cs="Arial"/>
          <w:sz w:val="16"/>
          <w:szCs w:val="16"/>
          <w:lang w:val="fr-FR"/>
        </w:rPr>
        <w:t>et</w:t>
      </w:r>
      <w:r w:rsidRPr="00E75C1A">
        <w:rPr>
          <w:rFonts w:ascii="Arial" w:hAnsi="Arial" w:cs="Arial"/>
          <w:sz w:val="16"/>
          <w:szCs w:val="16"/>
          <w:lang w:val="fr-FR"/>
        </w:rPr>
        <w:t xml:space="preserve"> s’engage à fournir au bureau LEADER</w:t>
      </w:r>
      <w:r w:rsidR="00364751" w:rsidRPr="00E75C1A">
        <w:rPr>
          <w:rFonts w:ascii="Arial" w:hAnsi="Arial" w:cs="Arial"/>
          <w:sz w:val="16"/>
          <w:szCs w:val="16"/>
          <w:lang w:val="fr-FR"/>
        </w:rPr>
        <w:t xml:space="preserve"> </w:t>
      </w:r>
      <w:r w:rsidRPr="00E75C1A">
        <w:rPr>
          <w:rFonts w:ascii="Arial" w:hAnsi="Arial" w:cs="Arial"/>
          <w:sz w:val="16"/>
          <w:szCs w:val="16"/>
          <w:lang w:val="fr-FR"/>
        </w:rPr>
        <w:t>tous les documents relatifs au suivi technique e</w:t>
      </w:r>
      <w:r w:rsidR="00BC2633" w:rsidRPr="00E75C1A">
        <w:rPr>
          <w:rFonts w:ascii="Arial" w:hAnsi="Arial" w:cs="Arial"/>
          <w:sz w:val="16"/>
          <w:szCs w:val="16"/>
          <w:lang w:val="fr-FR"/>
        </w:rPr>
        <w:t>t financier du projet</w:t>
      </w:r>
      <w:r w:rsidR="00192C4D" w:rsidRPr="00E75C1A">
        <w:rPr>
          <w:rFonts w:ascii="Arial" w:hAnsi="Arial" w:cs="Arial"/>
          <w:sz w:val="16"/>
          <w:szCs w:val="16"/>
          <w:lang w:val="fr-FR"/>
        </w:rPr>
        <w:t>.</w:t>
      </w:r>
    </w:p>
    <w:p w:rsidR="00D27236" w:rsidRPr="004040F7" w:rsidRDefault="00D27236" w:rsidP="00C96E30">
      <w:pPr>
        <w:spacing w:before="60" w:after="60"/>
        <w:ind w:left="180" w:right="-115"/>
        <w:jc w:val="both"/>
        <w:rPr>
          <w:rFonts w:ascii="Arial" w:hAnsi="Arial" w:cs="Arial"/>
          <w:sz w:val="16"/>
          <w:szCs w:val="16"/>
          <w:lang w:val="fr-FR"/>
        </w:rPr>
      </w:pPr>
      <w:r w:rsidRPr="004040F7">
        <w:rPr>
          <w:rFonts w:ascii="Arial" w:hAnsi="Arial" w:cs="Arial"/>
          <w:sz w:val="16"/>
          <w:szCs w:val="16"/>
          <w:lang w:val="fr-FR"/>
        </w:rPr>
        <w:t>En outre</w:t>
      </w:r>
      <w:r w:rsidR="006449EB">
        <w:rPr>
          <w:rFonts w:ascii="Arial" w:hAnsi="Arial" w:cs="Arial"/>
          <w:sz w:val="16"/>
          <w:szCs w:val="16"/>
          <w:lang w:val="fr-FR"/>
        </w:rPr>
        <w:t>,</w:t>
      </w:r>
      <w:r w:rsidRPr="004040F7">
        <w:rPr>
          <w:rFonts w:ascii="Arial" w:hAnsi="Arial" w:cs="Arial"/>
          <w:sz w:val="16"/>
          <w:szCs w:val="16"/>
          <w:lang w:val="fr-FR"/>
        </w:rPr>
        <w:t xml:space="preserve"> le</w:t>
      </w:r>
      <w:r w:rsidR="00CF6ADC" w:rsidRPr="004040F7">
        <w:rPr>
          <w:rFonts w:ascii="Arial" w:hAnsi="Arial" w:cs="Arial"/>
          <w:sz w:val="16"/>
          <w:szCs w:val="16"/>
          <w:lang w:val="fr-FR"/>
        </w:rPr>
        <w:t xml:space="preserve"> </w:t>
      </w:r>
      <w:r w:rsidRPr="004040F7">
        <w:rPr>
          <w:rFonts w:ascii="Arial" w:hAnsi="Arial" w:cs="Arial"/>
          <w:sz w:val="16"/>
          <w:szCs w:val="16"/>
          <w:lang w:val="fr-FR"/>
        </w:rPr>
        <w:t>(</w:t>
      </w:r>
      <w:r w:rsidR="00CF6ADC" w:rsidRPr="004040F7">
        <w:rPr>
          <w:rFonts w:ascii="Arial" w:hAnsi="Arial" w:cs="Arial"/>
          <w:sz w:val="16"/>
          <w:szCs w:val="16"/>
          <w:lang w:val="fr-FR"/>
        </w:rPr>
        <w:t>l</w:t>
      </w:r>
      <w:r w:rsidRPr="004040F7">
        <w:rPr>
          <w:rFonts w:ascii="Arial" w:hAnsi="Arial" w:cs="Arial"/>
          <w:sz w:val="16"/>
          <w:szCs w:val="16"/>
          <w:lang w:val="fr-FR"/>
        </w:rPr>
        <w:t>a) soussigné(e) s’engage à indiquer s’il</w:t>
      </w:r>
      <w:r w:rsidR="00CF6ADC" w:rsidRPr="004040F7">
        <w:rPr>
          <w:rFonts w:ascii="Arial" w:hAnsi="Arial" w:cs="Arial"/>
          <w:sz w:val="16"/>
          <w:szCs w:val="16"/>
          <w:lang w:val="fr-FR"/>
        </w:rPr>
        <w:t>/elle</w:t>
      </w:r>
      <w:r w:rsidRPr="004040F7">
        <w:rPr>
          <w:rFonts w:ascii="Arial" w:hAnsi="Arial" w:cs="Arial"/>
          <w:sz w:val="16"/>
          <w:szCs w:val="16"/>
          <w:lang w:val="fr-FR"/>
        </w:rPr>
        <w:t xml:space="preserve"> bénéficie </w:t>
      </w:r>
      <w:r w:rsidR="001F1227">
        <w:rPr>
          <w:rFonts w:ascii="Arial" w:hAnsi="Arial" w:cs="Arial"/>
          <w:sz w:val="16"/>
          <w:szCs w:val="16"/>
          <w:lang w:val="fr-FR"/>
        </w:rPr>
        <w:t xml:space="preserve">d’une ou </w:t>
      </w:r>
      <w:r w:rsidR="00565D45" w:rsidRPr="004040F7">
        <w:rPr>
          <w:rFonts w:ascii="Arial" w:hAnsi="Arial" w:cs="Arial"/>
          <w:sz w:val="16"/>
          <w:szCs w:val="16"/>
          <w:lang w:val="fr-FR"/>
        </w:rPr>
        <w:t>s’il/elle</w:t>
      </w:r>
      <w:r w:rsidR="00565D45" w:rsidRPr="004040F7">
        <w:rPr>
          <w:rFonts w:ascii="Arial" w:hAnsi="Arial" w:cs="Arial"/>
          <w:sz w:val="16"/>
          <w:szCs w:val="16"/>
          <w:lang w:val="fr-FR"/>
        </w:rPr>
        <w:t xml:space="preserve"> </w:t>
      </w:r>
      <w:r w:rsidRPr="004040F7">
        <w:rPr>
          <w:rFonts w:ascii="Arial" w:hAnsi="Arial" w:cs="Arial"/>
          <w:sz w:val="16"/>
          <w:szCs w:val="16"/>
          <w:lang w:val="fr-FR"/>
        </w:rPr>
        <w:t xml:space="preserve">demande pour le projet sous rubrique une autre source de cofinancement </w:t>
      </w:r>
      <w:r w:rsidR="001F1227">
        <w:rPr>
          <w:rFonts w:ascii="Arial" w:hAnsi="Arial" w:cs="Arial"/>
          <w:sz w:val="16"/>
          <w:szCs w:val="16"/>
          <w:lang w:val="fr-FR"/>
        </w:rPr>
        <w:t>européenne</w:t>
      </w:r>
      <w:r w:rsidRPr="004040F7">
        <w:rPr>
          <w:rFonts w:ascii="Arial" w:hAnsi="Arial" w:cs="Arial"/>
          <w:sz w:val="16"/>
          <w:szCs w:val="16"/>
          <w:lang w:val="fr-FR"/>
        </w:rPr>
        <w:t xml:space="preserve"> ou nationale (en dehors du taux de cofinancement FEADER).</w:t>
      </w:r>
    </w:p>
    <w:p w:rsidR="00D178FD" w:rsidRPr="004040F7" w:rsidRDefault="00D27236" w:rsidP="00C96E30">
      <w:pPr>
        <w:ind w:left="180" w:right="-115"/>
        <w:jc w:val="both"/>
        <w:rPr>
          <w:rFonts w:ascii="Arial" w:hAnsi="Arial" w:cs="Arial"/>
          <w:sz w:val="16"/>
          <w:szCs w:val="16"/>
          <w:lang w:val="fr-FR"/>
        </w:rPr>
      </w:pPr>
      <w:r w:rsidRPr="004040F7">
        <w:rPr>
          <w:rFonts w:ascii="Arial" w:hAnsi="Arial" w:cs="Arial"/>
          <w:sz w:val="16"/>
          <w:szCs w:val="16"/>
          <w:lang w:val="fr-FR"/>
        </w:rPr>
        <w:t>Finalement</w:t>
      </w:r>
      <w:r w:rsidR="006449EB">
        <w:rPr>
          <w:rFonts w:ascii="Arial" w:hAnsi="Arial" w:cs="Arial"/>
          <w:sz w:val="16"/>
          <w:szCs w:val="16"/>
          <w:lang w:val="fr-FR"/>
        </w:rPr>
        <w:t>,</w:t>
      </w:r>
      <w:r w:rsidR="00D178FD" w:rsidRPr="004040F7">
        <w:rPr>
          <w:rFonts w:ascii="Arial" w:hAnsi="Arial" w:cs="Arial"/>
          <w:sz w:val="16"/>
          <w:szCs w:val="16"/>
          <w:lang w:val="fr-FR"/>
        </w:rPr>
        <w:t xml:space="preserve"> le</w:t>
      </w:r>
      <w:r w:rsidR="00CF6ADC" w:rsidRPr="004040F7">
        <w:rPr>
          <w:rFonts w:ascii="Arial" w:hAnsi="Arial" w:cs="Arial"/>
          <w:sz w:val="16"/>
          <w:szCs w:val="16"/>
          <w:lang w:val="fr-FR"/>
        </w:rPr>
        <w:t xml:space="preserve"> </w:t>
      </w:r>
      <w:r w:rsidR="00D178FD" w:rsidRPr="004040F7">
        <w:rPr>
          <w:rFonts w:ascii="Arial" w:hAnsi="Arial" w:cs="Arial"/>
          <w:sz w:val="16"/>
          <w:szCs w:val="16"/>
          <w:lang w:val="fr-FR"/>
        </w:rPr>
        <w:t>(</w:t>
      </w:r>
      <w:r w:rsidR="00CF6ADC" w:rsidRPr="004040F7">
        <w:rPr>
          <w:rFonts w:ascii="Arial" w:hAnsi="Arial" w:cs="Arial"/>
          <w:sz w:val="16"/>
          <w:szCs w:val="16"/>
          <w:lang w:val="fr-FR"/>
        </w:rPr>
        <w:t>l</w:t>
      </w:r>
      <w:r w:rsidR="00D178FD" w:rsidRPr="004040F7">
        <w:rPr>
          <w:rFonts w:ascii="Arial" w:hAnsi="Arial" w:cs="Arial"/>
          <w:sz w:val="16"/>
          <w:szCs w:val="16"/>
          <w:lang w:val="fr-FR"/>
        </w:rPr>
        <w:t xml:space="preserve">a) soussigné(e) s’engage à informer le </w:t>
      </w:r>
      <w:r w:rsidR="00192C4D" w:rsidRPr="004040F7">
        <w:rPr>
          <w:rFonts w:ascii="Arial" w:hAnsi="Arial" w:cs="Arial"/>
          <w:sz w:val="16"/>
          <w:szCs w:val="16"/>
          <w:lang w:val="fr-FR"/>
        </w:rPr>
        <w:t xml:space="preserve">bureau LEADER </w:t>
      </w:r>
      <w:r w:rsidR="00D178FD" w:rsidRPr="004040F7">
        <w:rPr>
          <w:rFonts w:ascii="Arial" w:hAnsi="Arial" w:cs="Arial"/>
          <w:sz w:val="16"/>
          <w:szCs w:val="16"/>
          <w:lang w:val="fr-FR"/>
        </w:rPr>
        <w:t xml:space="preserve">sur l’évolution du projet et sur tout changement en cours du projet, à collaborer pour la présentation du projet au public ou dans les médias et à utiliser le logo </w:t>
      </w:r>
      <w:r w:rsidR="006C1342" w:rsidRPr="004040F7">
        <w:rPr>
          <w:rFonts w:ascii="Arial" w:hAnsi="Arial" w:cs="Arial"/>
          <w:sz w:val="16"/>
          <w:szCs w:val="16"/>
          <w:lang w:val="fr-FR"/>
        </w:rPr>
        <w:t xml:space="preserve">de </w:t>
      </w:r>
      <w:r w:rsidR="00D178FD" w:rsidRPr="004040F7">
        <w:rPr>
          <w:rFonts w:ascii="Arial" w:hAnsi="Arial" w:cs="Arial"/>
          <w:sz w:val="16"/>
          <w:szCs w:val="16"/>
          <w:lang w:val="fr-FR"/>
        </w:rPr>
        <w:t>LEADER</w:t>
      </w:r>
      <w:r w:rsidR="006C1342" w:rsidRPr="004040F7">
        <w:rPr>
          <w:rFonts w:ascii="Arial" w:hAnsi="Arial" w:cs="Arial"/>
          <w:sz w:val="16"/>
          <w:szCs w:val="16"/>
          <w:lang w:val="fr-FR"/>
        </w:rPr>
        <w:t>, l</w:t>
      </w:r>
      <w:r w:rsidR="006449EB">
        <w:rPr>
          <w:rFonts w:ascii="Arial" w:hAnsi="Arial" w:cs="Arial"/>
          <w:sz w:val="16"/>
          <w:szCs w:val="16"/>
          <w:lang w:val="fr-FR"/>
        </w:rPr>
        <w:t>’emblème de l’Union</w:t>
      </w:r>
      <w:r w:rsidR="00BC2633" w:rsidRPr="004040F7">
        <w:rPr>
          <w:rFonts w:ascii="Arial" w:hAnsi="Arial" w:cs="Arial"/>
          <w:sz w:val="16"/>
          <w:szCs w:val="16"/>
          <w:lang w:val="fr-FR"/>
        </w:rPr>
        <w:t xml:space="preserve"> et le logo du M</w:t>
      </w:r>
      <w:r w:rsidR="00485611" w:rsidRPr="004040F7">
        <w:rPr>
          <w:rFonts w:ascii="Arial" w:hAnsi="Arial" w:cs="Arial"/>
          <w:sz w:val="16"/>
          <w:szCs w:val="16"/>
          <w:lang w:val="fr-FR"/>
        </w:rPr>
        <w:t>i</w:t>
      </w:r>
      <w:r w:rsidR="006E5031">
        <w:rPr>
          <w:rFonts w:ascii="Arial" w:hAnsi="Arial" w:cs="Arial"/>
          <w:sz w:val="16"/>
          <w:szCs w:val="16"/>
          <w:lang w:val="fr-FR"/>
        </w:rPr>
        <w:t>nistère de l’Agriculture, de l’Alimentation et de la Viticulture</w:t>
      </w:r>
      <w:r w:rsidR="00E43FF4">
        <w:rPr>
          <w:rFonts w:ascii="Arial" w:hAnsi="Arial" w:cs="Arial"/>
          <w:sz w:val="16"/>
          <w:szCs w:val="16"/>
          <w:lang w:val="fr-FR"/>
        </w:rPr>
        <w:t xml:space="preserve"> </w:t>
      </w:r>
      <w:r w:rsidR="00D178FD" w:rsidRPr="004040F7">
        <w:rPr>
          <w:rFonts w:ascii="Arial" w:hAnsi="Arial" w:cs="Arial"/>
          <w:sz w:val="16"/>
          <w:szCs w:val="16"/>
          <w:lang w:val="fr-FR"/>
        </w:rPr>
        <w:t>sur tous les produits et supports d’information liés au projet et d’y</w:t>
      </w:r>
      <w:r w:rsidR="000E6FC5" w:rsidRPr="004040F7">
        <w:rPr>
          <w:rFonts w:ascii="Arial" w:hAnsi="Arial" w:cs="Arial"/>
          <w:sz w:val="16"/>
          <w:szCs w:val="16"/>
          <w:lang w:val="fr-FR"/>
        </w:rPr>
        <w:t xml:space="preserve"> </w:t>
      </w:r>
      <w:r w:rsidR="001F1227">
        <w:rPr>
          <w:rFonts w:ascii="Arial" w:hAnsi="Arial" w:cs="Arial"/>
          <w:sz w:val="16"/>
          <w:szCs w:val="16"/>
          <w:lang w:val="fr-FR"/>
        </w:rPr>
        <w:t>indiquer</w:t>
      </w:r>
      <w:r w:rsidR="000E6FC5" w:rsidRPr="004040F7">
        <w:rPr>
          <w:rFonts w:ascii="Arial" w:hAnsi="Arial" w:cs="Arial"/>
          <w:sz w:val="16"/>
          <w:szCs w:val="16"/>
          <w:lang w:val="fr-FR"/>
        </w:rPr>
        <w:t xml:space="preserve"> la </w:t>
      </w:r>
      <w:r w:rsidR="006449EB">
        <w:rPr>
          <w:rFonts w:ascii="Arial" w:hAnsi="Arial" w:cs="Arial"/>
          <w:sz w:val="16"/>
          <w:szCs w:val="16"/>
          <w:lang w:val="fr-FR"/>
        </w:rPr>
        <w:t xml:space="preserve">mention </w:t>
      </w:r>
      <w:r w:rsidR="000E6FC5" w:rsidRPr="004040F7">
        <w:rPr>
          <w:rFonts w:ascii="Arial" w:hAnsi="Arial" w:cs="Arial"/>
          <w:sz w:val="16"/>
          <w:szCs w:val="16"/>
          <w:lang w:val="fr-FR"/>
        </w:rPr>
        <w:t>suivante</w:t>
      </w:r>
      <w:r w:rsidR="002730CF" w:rsidRPr="004040F7">
        <w:rPr>
          <w:rFonts w:ascii="Arial" w:hAnsi="Arial" w:cs="Arial"/>
          <w:sz w:val="16"/>
          <w:szCs w:val="16"/>
          <w:lang w:val="fr-FR"/>
        </w:rPr>
        <w:t>:</w:t>
      </w:r>
      <w:r w:rsidR="000E6FC5" w:rsidRPr="004040F7">
        <w:rPr>
          <w:rFonts w:ascii="Arial" w:hAnsi="Arial" w:cs="Arial"/>
          <w:sz w:val="16"/>
          <w:szCs w:val="16"/>
          <w:lang w:val="fr-FR"/>
        </w:rPr>
        <w:t xml:space="preserve"> </w:t>
      </w:r>
      <w:r w:rsidR="00D178FD" w:rsidRPr="004040F7">
        <w:rPr>
          <w:rFonts w:ascii="Arial" w:hAnsi="Arial" w:cs="Arial"/>
          <w:sz w:val="16"/>
          <w:szCs w:val="16"/>
          <w:lang w:val="fr-FR"/>
        </w:rPr>
        <w:t>« </w:t>
      </w:r>
      <w:r w:rsidR="00CA20EF" w:rsidRPr="00CA20EF">
        <w:rPr>
          <w:rFonts w:ascii="Arial" w:hAnsi="Arial" w:cs="Arial"/>
          <w:sz w:val="16"/>
          <w:szCs w:val="16"/>
          <w:lang w:val="fr-FR"/>
        </w:rPr>
        <w:t>Cofinancé par</w:t>
      </w:r>
      <w:r w:rsidR="00CA20EF">
        <w:rPr>
          <w:rFonts w:ascii="Arial" w:hAnsi="Arial" w:cs="Arial"/>
          <w:sz w:val="16"/>
          <w:szCs w:val="16"/>
          <w:lang w:val="fr-FR"/>
        </w:rPr>
        <w:t xml:space="preserve"> </w:t>
      </w:r>
      <w:r w:rsidR="00CA20EF" w:rsidRPr="00CA20EF">
        <w:rPr>
          <w:rFonts w:ascii="Arial" w:hAnsi="Arial" w:cs="Arial"/>
          <w:sz w:val="16"/>
          <w:szCs w:val="16"/>
          <w:lang w:val="fr-FR"/>
        </w:rPr>
        <w:t>l’Union européenne</w:t>
      </w:r>
      <w:r w:rsidR="00CA20EF">
        <w:rPr>
          <w:rFonts w:ascii="Arial" w:hAnsi="Arial" w:cs="Arial"/>
          <w:sz w:val="16"/>
          <w:szCs w:val="16"/>
          <w:lang w:val="fr-FR"/>
        </w:rPr>
        <w:t xml:space="preserve"> </w:t>
      </w:r>
      <w:r w:rsidR="006C1342" w:rsidRPr="004040F7">
        <w:rPr>
          <w:rFonts w:ascii="Arial" w:hAnsi="Arial" w:cs="Arial"/>
          <w:sz w:val="16"/>
          <w:szCs w:val="16"/>
          <w:lang w:val="fr-FR"/>
        </w:rPr>
        <w:t>»</w:t>
      </w:r>
      <w:r w:rsidR="001B5D4E" w:rsidRPr="004040F7">
        <w:rPr>
          <w:rFonts w:ascii="Arial" w:hAnsi="Arial" w:cs="Arial"/>
          <w:sz w:val="16"/>
          <w:szCs w:val="16"/>
          <w:lang w:val="fr-FR"/>
        </w:rPr>
        <w:t xml:space="preserve"> </w:t>
      </w:r>
      <w:r w:rsidR="00192C4D" w:rsidRPr="004040F7">
        <w:rPr>
          <w:rFonts w:ascii="Arial" w:hAnsi="Arial" w:cs="Arial"/>
          <w:sz w:val="16"/>
          <w:szCs w:val="16"/>
          <w:lang w:val="fr-FR"/>
        </w:rPr>
        <w:t>ou</w:t>
      </w:r>
      <w:r w:rsidR="001B5D4E" w:rsidRPr="004040F7">
        <w:rPr>
          <w:rFonts w:ascii="Arial" w:hAnsi="Arial" w:cs="Arial"/>
          <w:sz w:val="16"/>
          <w:szCs w:val="16"/>
          <w:lang w:val="fr-FR"/>
        </w:rPr>
        <w:t xml:space="preserve"> « </w:t>
      </w:r>
      <w:r w:rsidR="00CA20EF" w:rsidRPr="00CA20EF">
        <w:rPr>
          <w:rFonts w:ascii="Arial" w:hAnsi="Arial" w:cs="Arial"/>
          <w:sz w:val="16"/>
          <w:szCs w:val="16"/>
          <w:lang w:val="fr-FR"/>
        </w:rPr>
        <w:t>Kofinanziert von der Europäischen Union</w:t>
      </w:r>
      <w:r w:rsidR="00AA0DC7" w:rsidRPr="004040F7">
        <w:rPr>
          <w:rFonts w:ascii="Arial" w:hAnsi="Arial" w:cs="Arial"/>
          <w:sz w:val="16"/>
          <w:szCs w:val="16"/>
          <w:lang w:val="fr-FR"/>
        </w:rPr>
        <w:t> »</w:t>
      </w:r>
      <w:r w:rsidR="004022A7" w:rsidRPr="004040F7">
        <w:rPr>
          <w:rFonts w:ascii="Arial" w:hAnsi="Arial" w:cs="Arial"/>
          <w:sz w:val="16"/>
          <w:szCs w:val="16"/>
          <w:lang w:val="fr-FR"/>
        </w:rPr>
        <w:t xml:space="preserve"> ou « </w:t>
      </w:r>
      <w:r w:rsidR="00CA20EF">
        <w:rPr>
          <w:rFonts w:ascii="Arial" w:hAnsi="Arial" w:cs="Arial"/>
          <w:sz w:val="16"/>
          <w:szCs w:val="16"/>
          <w:lang w:val="fr-FR"/>
        </w:rPr>
        <w:t>Co-funded by the European Union</w:t>
      </w:r>
      <w:r w:rsidR="004022A7" w:rsidRPr="004040F7">
        <w:rPr>
          <w:rFonts w:ascii="Arial" w:hAnsi="Arial" w:cs="Arial"/>
          <w:sz w:val="16"/>
          <w:szCs w:val="16"/>
          <w:lang w:val="fr-FR"/>
        </w:rPr>
        <w:t> ».</w:t>
      </w:r>
    </w:p>
    <w:p w:rsidR="00010A26" w:rsidRPr="00420744" w:rsidRDefault="00010A26" w:rsidP="00D178FD">
      <w:pPr>
        <w:rPr>
          <w:rFonts w:ascii="Arial" w:hAnsi="Arial" w:cs="Arial"/>
          <w:sz w:val="10"/>
          <w:szCs w:val="10"/>
          <w:lang w:val="fr-FR"/>
        </w:rPr>
      </w:pPr>
    </w:p>
    <w:tbl>
      <w:tblPr>
        <w:tblW w:w="5000" w:type="pct"/>
        <w:tblInd w:w="108" w:type="dxa"/>
        <w:tblLook w:val="0000" w:firstRow="0" w:lastRow="0" w:firstColumn="0" w:lastColumn="0" w:noHBand="0" w:noVBand="0"/>
      </w:tblPr>
      <w:tblGrid>
        <w:gridCol w:w="754"/>
        <w:gridCol w:w="2722"/>
        <w:gridCol w:w="6190"/>
      </w:tblGrid>
      <w:tr w:rsidR="00D178FD" w:rsidRPr="00D628AB">
        <w:tc>
          <w:tcPr>
            <w:tcW w:w="390" w:type="pct"/>
            <w:vAlign w:val="center"/>
          </w:tcPr>
          <w:p w:rsidR="00D178FD" w:rsidRPr="00D628AB" w:rsidRDefault="00D178FD" w:rsidP="00E4784F">
            <w:pPr>
              <w:rPr>
                <w:rFonts w:ascii="Arial" w:hAnsi="Arial" w:cs="Arial"/>
              </w:rPr>
            </w:pPr>
            <w:r w:rsidRPr="00D628AB">
              <w:rPr>
                <w:rFonts w:ascii="Arial" w:hAnsi="Arial" w:cs="Arial"/>
              </w:rPr>
              <w:t>Date</w:t>
            </w:r>
            <w:r w:rsidR="002730CF" w:rsidRPr="00D628AB">
              <w:rPr>
                <w:rFonts w:ascii="Arial" w:hAnsi="Arial" w:cs="Arial"/>
              </w:rPr>
              <w:t>:</w:t>
            </w:r>
            <w:r w:rsidRPr="00D628AB">
              <w:rPr>
                <w:rFonts w:ascii="Arial" w:hAnsi="Arial" w:cs="Arial"/>
              </w:rPr>
              <w:t xml:space="preserve"> </w:t>
            </w:r>
          </w:p>
        </w:tc>
        <w:tc>
          <w:tcPr>
            <w:tcW w:w="1408" w:type="pct"/>
            <w:vAlign w:val="center"/>
          </w:tcPr>
          <w:p w:rsidR="00D178FD" w:rsidRPr="00D628AB" w:rsidRDefault="00B81815" w:rsidP="00610249">
            <w:pPr>
              <w:rPr>
                <w:rFonts w:ascii="Arial" w:hAnsi="Arial" w:cs="Arial"/>
              </w:rPr>
            </w:pPr>
            <w:r w:rsidRPr="00D628AB">
              <w:rPr>
                <w:rFonts w:ascii="Arial" w:hAnsi="Arial" w:cs="Arial"/>
                <w:lang w:val="fr-FR"/>
              </w:rPr>
              <w:t>_____________________</w:t>
            </w:r>
          </w:p>
        </w:tc>
        <w:tc>
          <w:tcPr>
            <w:tcW w:w="3202" w:type="pct"/>
          </w:tcPr>
          <w:p w:rsidR="00385269" w:rsidRPr="00D628AB" w:rsidRDefault="00385269" w:rsidP="00385269">
            <w:pPr>
              <w:rPr>
                <w:rFonts w:ascii="Arial" w:hAnsi="Arial" w:cs="Arial"/>
                <w:lang w:val="fr-FR"/>
              </w:rPr>
            </w:pPr>
            <w:r w:rsidRPr="00D628AB">
              <w:rPr>
                <w:rFonts w:ascii="Arial" w:hAnsi="Arial" w:cs="Arial"/>
                <w:lang w:val="fr-FR"/>
              </w:rPr>
              <w:t xml:space="preserve">       Lu et approuvé</w:t>
            </w:r>
          </w:p>
          <w:p w:rsidR="00385269" w:rsidRPr="00D628AB" w:rsidRDefault="00B34FF2" w:rsidP="00385269">
            <w:pPr>
              <w:rPr>
                <w:rFonts w:ascii="Arial" w:hAnsi="Arial" w:cs="Arial"/>
                <w:lang w:val="fr-FR"/>
              </w:rPr>
            </w:pPr>
            <w:r w:rsidRPr="00D628AB">
              <w:rPr>
                <w:rFonts w:ascii="Arial" w:hAnsi="Arial" w:cs="Arial"/>
                <w:lang w:val="fr-FR"/>
              </w:rPr>
              <w:t xml:space="preserve">                           </w:t>
            </w:r>
            <w:r w:rsidR="00385269" w:rsidRPr="00D628AB">
              <w:rPr>
                <w:rFonts w:ascii="Arial" w:hAnsi="Arial" w:cs="Arial"/>
                <w:lang w:val="fr-FR"/>
              </w:rPr>
              <w:t xml:space="preserve">               ______________</w:t>
            </w:r>
            <w:r w:rsidR="00404EBA" w:rsidRPr="00D628AB">
              <w:rPr>
                <w:rFonts w:ascii="Arial" w:hAnsi="Arial" w:cs="Arial"/>
                <w:lang w:val="fr-FR"/>
              </w:rPr>
              <w:t>____</w:t>
            </w:r>
            <w:r w:rsidR="00385269" w:rsidRPr="00D628AB">
              <w:rPr>
                <w:rFonts w:ascii="Arial" w:hAnsi="Arial" w:cs="Arial"/>
                <w:lang w:val="fr-FR"/>
              </w:rPr>
              <w:t>_________</w:t>
            </w:r>
          </w:p>
          <w:p w:rsidR="00D178FD" w:rsidRDefault="00385269" w:rsidP="00385269">
            <w:pPr>
              <w:jc w:val="center"/>
              <w:rPr>
                <w:rFonts w:ascii="Arial" w:hAnsi="Arial" w:cs="Arial"/>
                <w:lang w:val="fr-FR"/>
              </w:rPr>
            </w:pPr>
            <w:r w:rsidRPr="00D628AB">
              <w:rPr>
                <w:rFonts w:ascii="Arial" w:hAnsi="Arial" w:cs="Arial"/>
                <w:lang w:val="fr-FR"/>
              </w:rPr>
              <w:t xml:space="preserve">                            </w:t>
            </w:r>
            <w:r w:rsidR="00404EBA" w:rsidRPr="00D628AB">
              <w:rPr>
                <w:rFonts w:ascii="Arial" w:hAnsi="Arial" w:cs="Arial"/>
                <w:lang w:val="fr-FR"/>
              </w:rPr>
              <w:t xml:space="preserve">            </w:t>
            </w:r>
            <w:r w:rsidRPr="00D628AB">
              <w:rPr>
                <w:rFonts w:ascii="Arial" w:hAnsi="Arial" w:cs="Arial"/>
                <w:lang w:val="fr-FR"/>
              </w:rPr>
              <w:t xml:space="preserve">   </w:t>
            </w:r>
            <w:r w:rsidR="00D178FD" w:rsidRPr="00D628AB">
              <w:rPr>
                <w:rFonts w:ascii="Arial" w:hAnsi="Arial" w:cs="Arial"/>
                <w:lang w:val="fr-FR"/>
              </w:rPr>
              <w:t>Signature</w:t>
            </w:r>
          </w:p>
          <w:p w:rsidR="00C96E30" w:rsidRPr="00D628AB" w:rsidRDefault="00C96E30" w:rsidP="00385269">
            <w:pPr>
              <w:jc w:val="center"/>
              <w:rPr>
                <w:rFonts w:ascii="Arial" w:hAnsi="Arial" w:cs="Arial"/>
                <w:lang w:val="fr-FR"/>
              </w:rPr>
            </w:pPr>
          </w:p>
        </w:tc>
      </w:tr>
    </w:tbl>
    <w:p w:rsidR="007E2C84" w:rsidRPr="00E4784F" w:rsidRDefault="007E2C84" w:rsidP="00C96E30">
      <w:pPr>
        <w:pStyle w:val="BlockText"/>
        <w:pBdr>
          <w:bottom w:val="single" w:sz="4" w:space="1" w:color="auto"/>
        </w:pBdr>
        <w:spacing w:after="120"/>
        <w:ind w:right="-115"/>
        <w:rPr>
          <w:rFonts w:ascii="Arial" w:hAnsi="Arial" w:cs="Arial"/>
          <w:sz w:val="8"/>
          <w:szCs w:val="8"/>
        </w:rPr>
      </w:pPr>
    </w:p>
    <w:p w:rsidR="00BD30D9" w:rsidRPr="00565D45" w:rsidRDefault="002730CF" w:rsidP="00E75C1A">
      <w:pPr>
        <w:rPr>
          <w:rFonts w:ascii="Arial" w:hAnsi="Arial" w:cs="Arial"/>
          <w:lang w:val="fr-FR"/>
        </w:rPr>
      </w:pPr>
      <w:r w:rsidRPr="00AB643E">
        <w:rPr>
          <w:rFonts w:ascii="Arial" w:hAnsi="Arial" w:cs="Arial"/>
          <w:i/>
          <w:iCs/>
          <w:sz w:val="16"/>
          <w:szCs w:val="16"/>
          <w:u w:val="single"/>
          <w:lang w:val="fr-FR"/>
        </w:rPr>
        <w:t>Remarque</w:t>
      </w:r>
      <w:r>
        <w:rPr>
          <w:rFonts w:ascii="Arial" w:hAnsi="Arial" w:cs="Arial"/>
          <w:i/>
          <w:iCs/>
          <w:sz w:val="16"/>
          <w:szCs w:val="16"/>
          <w:lang w:val="fr-FR"/>
        </w:rPr>
        <w:t>:</w:t>
      </w:r>
      <w:r w:rsidR="00CF6ADC">
        <w:rPr>
          <w:rFonts w:ascii="Arial" w:hAnsi="Arial" w:cs="Arial"/>
          <w:i/>
          <w:iCs/>
          <w:sz w:val="16"/>
          <w:szCs w:val="16"/>
          <w:lang w:val="fr-FR"/>
        </w:rPr>
        <w:t xml:space="preserve"> L</w:t>
      </w:r>
      <w:r w:rsidRPr="00AB643E">
        <w:rPr>
          <w:rFonts w:ascii="Arial" w:hAnsi="Arial" w:cs="Arial"/>
          <w:i/>
          <w:iCs/>
          <w:sz w:val="16"/>
          <w:szCs w:val="16"/>
          <w:lang w:val="fr-FR"/>
        </w:rPr>
        <w:t xml:space="preserve">es </w:t>
      </w:r>
      <w:r w:rsidR="005B1FC7">
        <w:rPr>
          <w:rFonts w:ascii="Arial" w:hAnsi="Arial" w:cs="Arial"/>
          <w:i/>
          <w:iCs/>
          <w:sz w:val="16"/>
          <w:szCs w:val="16"/>
          <w:lang w:val="fr-FR"/>
        </w:rPr>
        <w:t xml:space="preserve">autres </w:t>
      </w:r>
      <w:r w:rsidRPr="00AB643E">
        <w:rPr>
          <w:rFonts w:ascii="Arial" w:hAnsi="Arial" w:cs="Arial"/>
          <w:i/>
          <w:iCs/>
          <w:sz w:val="16"/>
          <w:szCs w:val="16"/>
          <w:lang w:val="fr-FR"/>
        </w:rPr>
        <w:t xml:space="preserve">formulaires ainsi que les logos </w:t>
      </w:r>
      <w:r>
        <w:rPr>
          <w:rFonts w:ascii="Arial" w:hAnsi="Arial" w:cs="Arial"/>
          <w:i/>
          <w:iCs/>
          <w:sz w:val="16"/>
          <w:szCs w:val="16"/>
          <w:lang w:val="fr-FR"/>
        </w:rPr>
        <w:t xml:space="preserve">de </w:t>
      </w:r>
      <w:r w:rsidRPr="00AB643E">
        <w:rPr>
          <w:rFonts w:ascii="Arial" w:hAnsi="Arial" w:cs="Arial"/>
          <w:i/>
          <w:iCs/>
          <w:sz w:val="16"/>
          <w:szCs w:val="16"/>
          <w:lang w:val="fr-FR"/>
        </w:rPr>
        <w:t>LEADER,</w:t>
      </w:r>
      <w:r>
        <w:rPr>
          <w:rFonts w:ascii="Arial" w:hAnsi="Arial" w:cs="Arial"/>
          <w:i/>
          <w:iCs/>
          <w:sz w:val="16"/>
          <w:szCs w:val="16"/>
          <w:lang w:val="fr-FR"/>
        </w:rPr>
        <w:t xml:space="preserve"> du</w:t>
      </w:r>
      <w:r w:rsidRPr="00AB643E">
        <w:rPr>
          <w:rFonts w:ascii="Arial" w:hAnsi="Arial" w:cs="Arial"/>
          <w:i/>
          <w:iCs/>
          <w:sz w:val="16"/>
          <w:szCs w:val="16"/>
          <w:lang w:val="fr-FR"/>
        </w:rPr>
        <w:t xml:space="preserve"> </w:t>
      </w:r>
      <w:r w:rsidR="00032611">
        <w:rPr>
          <w:rFonts w:ascii="Arial" w:hAnsi="Arial" w:cs="Arial"/>
          <w:i/>
          <w:iCs/>
          <w:sz w:val="16"/>
          <w:szCs w:val="16"/>
          <w:lang w:val="fr-FR"/>
        </w:rPr>
        <w:t>MA</w:t>
      </w:r>
      <w:r w:rsidR="005D2ECB">
        <w:rPr>
          <w:rFonts w:ascii="Arial" w:hAnsi="Arial" w:cs="Arial"/>
          <w:i/>
          <w:iCs/>
          <w:sz w:val="16"/>
          <w:szCs w:val="16"/>
          <w:lang w:val="fr-FR"/>
        </w:rPr>
        <w:t xml:space="preserve"> </w:t>
      </w:r>
      <w:r w:rsidRPr="00AB643E">
        <w:rPr>
          <w:rFonts w:ascii="Arial" w:hAnsi="Arial" w:cs="Arial"/>
          <w:i/>
          <w:iCs/>
          <w:sz w:val="16"/>
          <w:szCs w:val="16"/>
          <w:lang w:val="fr-FR"/>
        </w:rPr>
        <w:t xml:space="preserve">et </w:t>
      </w:r>
      <w:r>
        <w:rPr>
          <w:rFonts w:ascii="Arial" w:hAnsi="Arial" w:cs="Arial"/>
          <w:i/>
          <w:iCs/>
          <w:sz w:val="16"/>
          <w:szCs w:val="16"/>
          <w:lang w:val="fr-FR"/>
        </w:rPr>
        <w:t>l</w:t>
      </w:r>
      <w:r w:rsidR="006449EB">
        <w:rPr>
          <w:rFonts w:ascii="Arial" w:hAnsi="Arial" w:cs="Arial"/>
          <w:i/>
          <w:iCs/>
          <w:sz w:val="16"/>
          <w:szCs w:val="16"/>
          <w:lang w:val="fr-FR"/>
        </w:rPr>
        <w:t xml:space="preserve">’emblème de l’Union </w:t>
      </w:r>
      <w:r w:rsidRPr="00AB643E">
        <w:rPr>
          <w:rFonts w:ascii="Arial" w:hAnsi="Arial" w:cs="Arial"/>
          <w:i/>
          <w:iCs/>
          <w:sz w:val="16"/>
          <w:szCs w:val="16"/>
          <w:lang w:val="fr-FR"/>
        </w:rPr>
        <w:t>peuvent être obtenus au Bureau LEADER.</w:t>
      </w:r>
    </w:p>
    <w:sectPr w:rsidR="00BD30D9" w:rsidRPr="00565D45" w:rsidSect="0034467D">
      <w:headerReference w:type="even" r:id="rId12"/>
      <w:headerReference w:type="default" r:id="rId13"/>
      <w:footerReference w:type="even" r:id="rId14"/>
      <w:footerReference w:type="default" r:id="rId15"/>
      <w:headerReference w:type="first" r:id="rId16"/>
      <w:footerReference w:type="first" r:id="rId17"/>
      <w:pgSz w:w="11906" w:h="16838"/>
      <w:pgMar w:top="1134" w:right="1106"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9D" w:rsidRDefault="00EA709D">
      <w:r>
        <w:separator/>
      </w:r>
    </w:p>
  </w:endnote>
  <w:endnote w:type="continuationSeparator" w:id="0">
    <w:p w:rsidR="00EA709D" w:rsidRDefault="00EA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9D" w:rsidRDefault="00EA709D" w:rsidP="001127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2E2">
      <w:rPr>
        <w:rStyle w:val="PageNumber"/>
        <w:noProof/>
      </w:rPr>
      <w:t>1</w:t>
    </w:r>
    <w:r>
      <w:rPr>
        <w:rStyle w:val="PageNumber"/>
      </w:rPr>
      <w:fldChar w:fldCharType="end"/>
    </w:r>
  </w:p>
  <w:p w:rsidR="00EA709D" w:rsidRDefault="00EA7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9D" w:rsidRPr="00946CAF" w:rsidRDefault="00EA709D" w:rsidP="00112708">
    <w:pPr>
      <w:pStyle w:val="Footer"/>
      <w:framePr w:wrap="around" w:vAnchor="text" w:hAnchor="margin" w:xAlign="center" w:y="1"/>
      <w:rPr>
        <w:rStyle w:val="PageNumber"/>
        <w:rFonts w:ascii="Arial" w:hAnsi="Arial" w:cs="Arial"/>
        <w:sz w:val="18"/>
        <w:szCs w:val="18"/>
      </w:rPr>
    </w:pPr>
    <w:r w:rsidRPr="00946CAF">
      <w:rPr>
        <w:rStyle w:val="PageNumber"/>
        <w:rFonts w:ascii="Arial" w:hAnsi="Arial" w:cs="Arial"/>
        <w:sz w:val="18"/>
        <w:szCs w:val="18"/>
      </w:rPr>
      <w:fldChar w:fldCharType="begin"/>
    </w:r>
    <w:r w:rsidRPr="00946CAF">
      <w:rPr>
        <w:rStyle w:val="PageNumber"/>
        <w:rFonts w:ascii="Arial" w:hAnsi="Arial" w:cs="Arial"/>
        <w:sz w:val="18"/>
        <w:szCs w:val="18"/>
      </w:rPr>
      <w:instrText xml:space="preserve">PAGE  </w:instrText>
    </w:r>
    <w:r w:rsidRPr="00946CAF">
      <w:rPr>
        <w:rStyle w:val="PageNumber"/>
        <w:rFonts w:ascii="Arial" w:hAnsi="Arial" w:cs="Arial"/>
        <w:sz w:val="18"/>
        <w:szCs w:val="18"/>
      </w:rPr>
      <w:fldChar w:fldCharType="separate"/>
    </w:r>
    <w:r w:rsidR="00565D45">
      <w:rPr>
        <w:rStyle w:val="PageNumber"/>
        <w:rFonts w:ascii="Arial" w:hAnsi="Arial" w:cs="Arial"/>
        <w:noProof/>
        <w:sz w:val="18"/>
        <w:szCs w:val="18"/>
      </w:rPr>
      <w:t>1</w:t>
    </w:r>
    <w:r w:rsidRPr="00946CAF">
      <w:rPr>
        <w:rStyle w:val="PageNumber"/>
        <w:rFonts w:ascii="Arial" w:hAnsi="Arial" w:cs="Arial"/>
        <w:sz w:val="18"/>
        <w:szCs w:val="18"/>
      </w:rPr>
      <w:fldChar w:fldCharType="end"/>
    </w:r>
    <w:r w:rsidRPr="00946CAF">
      <w:rPr>
        <w:rStyle w:val="PageNumber"/>
        <w:rFonts w:ascii="Arial" w:hAnsi="Arial" w:cs="Arial"/>
        <w:sz w:val="18"/>
        <w:szCs w:val="18"/>
      </w:rPr>
      <w:t>/</w:t>
    </w:r>
    <w:r w:rsidR="00B87459">
      <w:rPr>
        <w:rStyle w:val="PageNumber"/>
        <w:rFonts w:ascii="Arial" w:hAnsi="Arial" w:cs="Arial"/>
        <w:sz w:val="18"/>
        <w:szCs w:val="18"/>
      </w:rPr>
      <w:t>1</w:t>
    </w:r>
  </w:p>
  <w:p w:rsidR="00EA709D" w:rsidRDefault="00EA7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F4" w:rsidRDefault="001F6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9D" w:rsidRDefault="00EA709D">
      <w:r>
        <w:separator/>
      </w:r>
    </w:p>
  </w:footnote>
  <w:footnote w:type="continuationSeparator" w:id="0">
    <w:p w:rsidR="00EA709D" w:rsidRDefault="00EA7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F4" w:rsidRDefault="001F6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9D" w:rsidRDefault="00EA709D" w:rsidP="000A36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F4" w:rsidRDefault="001F6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A2C35"/>
    <w:multiLevelType w:val="hybridMultilevel"/>
    <w:tmpl w:val="D966A2D4"/>
    <w:lvl w:ilvl="0" w:tplc="18909626">
      <w:start w:val="27"/>
      <w:numFmt w:val="bullet"/>
      <w:lvlText w:val="-"/>
      <w:lvlJc w:val="left"/>
      <w:pPr>
        <w:tabs>
          <w:tab w:val="num" w:pos="3900"/>
        </w:tabs>
        <w:ind w:left="3900" w:hanging="360"/>
      </w:pPr>
      <w:rPr>
        <w:rFonts w:ascii="Arial" w:eastAsia="Times New Roman" w:hAnsi="Arial" w:cs="Arial" w:hint="default"/>
      </w:rPr>
    </w:lvl>
    <w:lvl w:ilvl="1" w:tplc="040C0003" w:tentative="1">
      <w:start w:val="1"/>
      <w:numFmt w:val="bullet"/>
      <w:lvlText w:val="o"/>
      <w:lvlJc w:val="left"/>
      <w:pPr>
        <w:tabs>
          <w:tab w:val="num" w:pos="4620"/>
        </w:tabs>
        <w:ind w:left="4620" w:hanging="360"/>
      </w:pPr>
      <w:rPr>
        <w:rFonts w:ascii="Courier New" w:hAnsi="Courier New" w:cs="Courier New" w:hint="default"/>
      </w:rPr>
    </w:lvl>
    <w:lvl w:ilvl="2" w:tplc="040C0005" w:tentative="1">
      <w:start w:val="1"/>
      <w:numFmt w:val="bullet"/>
      <w:lvlText w:val=""/>
      <w:lvlJc w:val="left"/>
      <w:pPr>
        <w:tabs>
          <w:tab w:val="num" w:pos="5340"/>
        </w:tabs>
        <w:ind w:left="5340" w:hanging="360"/>
      </w:pPr>
      <w:rPr>
        <w:rFonts w:ascii="Wingdings" w:hAnsi="Wingdings" w:hint="default"/>
      </w:rPr>
    </w:lvl>
    <w:lvl w:ilvl="3" w:tplc="040C0001" w:tentative="1">
      <w:start w:val="1"/>
      <w:numFmt w:val="bullet"/>
      <w:lvlText w:val=""/>
      <w:lvlJc w:val="left"/>
      <w:pPr>
        <w:tabs>
          <w:tab w:val="num" w:pos="6060"/>
        </w:tabs>
        <w:ind w:left="6060" w:hanging="360"/>
      </w:pPr>
      <w:rPr>
        <w:rFonts w:ascii="Symbol" w:hAnsi="Symbol" w:hint="default"/>
      </w:rPr>
    </w:lvl>
    <w:lvl w:ilvl="4" w:tplc="040C0003" w:tentative="1">
      <w:start w:val="1"/>
      <w:numFmt w:val="bullet"/>
      <w:lvlText w:val="o"/>
      <w:lvlJc w:val="left"/>
      <w:pPr>
        <w:tabs>
          <w:tab w:val="num" w:pos="6780"/>
        </w:tabs>
        <w:ind w:left="6780" w:hanging="360"/>
      </w:pPr>
      <w:rPr>
        <w:rFonts w:ascii="Courier New" w:hAnsi="Courier New" w:cs="Courier New" w:hint="default"/>
      </w:rPr>
    </w:lvl>
    <w:lvl w:ilvl="5" w:tplc="040C0005">
      <w:start w:val="1"/>
      <w:numFmt w:val="bullet"/>
      <w:lvlText w:val=""/>
      <w:lvlJc w:val="left"/>
      <w:pPr>
        <w:tabs>
          <w:tab w:val="num" w:pos="7500"/>
        </w:tabs>
        <w:ind w:left="7500" w:hanging="360"/>
      </w:pPr>
      <w:rPr>
        <w:rFonts w:ascii="Wingdings" w:hAnsi="Wingdings" w:hint="default"/>
      </w:rPr>
    </w:lvl>
    <w:lvl w:ilvl="6" w:tplc="040C0001" w:tentative="1">
      <w:start w:val="1"/>
      <w:numFmt w:val="bullet"/>
      <w:lvlText w:val=""/>
      <w:lvlJc w:val="left"/>
      <w:pPr>
        <w:tabs>
          <w:tab w:val="num" w:pos="8220"/>
        </w:tabs>
        <w:ind w:left="8220" w:hanging="360"/>
      </w:pPr>
      <w:rPr>
        <w:rFonts w:ascii="Symbol" w:hAnsi="Symbol" w:hint="default"/>
      </w:rPr>
    </w:lvl>
    <w:lvl w:ilvl="7" w:tplc="040C0003" w:tentative="1">
      <w:start w:val="1"/>
      <w:numFmt w:val="bullet"/>
      <w:lvlText w:val="o"/>
      <w:lvlJc w:val="left"/>
      <w:pPr>
        <w:tabs>
          <w:tab w:val="num" w:pos="8940"/>
        </w:tabs>
        <w:ind w:left="8940" w:hanging="360"/>
      </w:pPr>
      <w:rPr>
        <w:rFonts w:ascii="Courier New" w:hAnsi="Courier New" w:cs="Courier New" w:hint="default"/>
      </w:rPr>
    </w:lvl>
    <w:lvl w:ilvl="8" w:tplc="040C0005" w:tentative="1">
      <w:start w:val="1"/>
      <w:numFmt w:val="bullet"/>
      <w:lvlText w:val=""/>
      <w:lvlJc w:val="left"/>
      <w:pPr>
        <w:tabs>
          <w:tab w:val="num" w:pos="9660"/>
        </w:tabs>
        <w:ind w:left="9660" w:hanging="360"/>
      </w:pPr>
      <w:rPr>
        <w:rFonts w:ascii="Wingdings" w:hAnsi="Wingdings" w:hint="default"/>
      </w:rPr>
    </w:lvl>
  </w:abstractNum>
  <w:abstractNum w:abstractNumId="2" w15:restartNumberingAfterBreak="0">
    <w:nsid w:val="286E46C6"/>
    <w:multiLevelType w:val="singleLevel"/>
    <w:tmpl w:val="AD34429C"/>
    <w:lvl w:ilvl="0">
      <w:start w:val="1"/>
      <w:numFmt w:val="decimal"/>
      <w:lvlText w:val="%1)"/>
      <w:legacy w:legacy="1" w:legacySpace="0" w:legacyIndent="283"/>
      <w:lvlJc w:val="left"/>
      <w:pPr>
        <w:ind w:left="283" w:hanging="283"/>
      </w:pPr>
    </w:lvl>
  </w:abstractNum>
  <w:abstractNum w:abstractNumId="3" w15:restartNumberingAfterBreak="0">
    <w:nsid w:val="2D431FF9"/>
    <w:multiLevelType w:val="hybridMultilevel"/>
    <w:tmpl w:val="D48204BA"/>
    <w:lvl w:ilvl="0" w:tplc="92E85D3C">
      <w:start w:val="4"/>
      <w:numFmt w:val="bullet"/>
      <w:lvlText w:val=""/>
      <w:lvlJc w:val="left"/>
      <w:pPr>
        <w:tabs>
          <w:tab w:val="num" w:pos="0"/>
        </w:tabs>
        <w:ind w:left="0" w:firstLine="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C3381"/>
    <w:multiLevelType w:val="hybridMultilevel"/>
    <w:tmpl w:val="C91017CA"/>
    <w:lvl w:ilvl="0" w:tplc="07ACB1B4">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3E5A5538"/>
    <w:multiLevelType w:val="multilevel"/>
    <w:tmpl w:val="D48204BA"/>
    <w:lvl w:ilvl="0">
      <w:start w:val="4"/>
      <w:numFmt w:val="bullet"/>
      <w:lvlText w:val=""/>
      <w:lvlJc w:val="left"/>
      <w:pPr>
        <w:tabs>
          <w:tab w:val="num" w:pos="0"/>
        </w:tabs>
        <w:ind w:left="0" w:firstLine="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1160B"/>
    <w:multiLevelType w:val="hybridMultilevel"/>
    <w:tmpl w:val="271CCE50"/>
    <w:lvl w:ilvl="0" w:tplc="EB547ABE">
      <w:start w:val="1"/>
      <w:numFmt w:val="bullet"/>
      <w:lvlText w:val=""/>
      <w:lvlJc w:val="left"/>
      <w:pPr>
        <w:tabs>
          <w:tab w:val="num" w:pos="284"/>
        </w:tabs>
        <w:ind w:left="57" w:hanging="5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A91B77"/>
    <w:multiLevelType w:val="singleLevel"/>
    <w:tmpl w:val="BF8263D2"/>
    <w:lvl w:ilvl="0">
      <w:start w:val="2"/>
      <w:numFmt w:val="decimal"/>
      <w:lvlText w:val="%1)"/>
      <w:legacy w:legacy="1" w:legacySpace="0" w:legacyIndent="283"/>
      <w:lvlJc w:val="left"/>
      <w:pPr>
        <w:ind w:left="283" w:hanging="283"/>
      </w:pPr>
    </w:lvl>
  </w:abstractNum>
  <w:abstractNum w:abstractNumId="8" w15:restartNumberingAfterBreak="0">
    <w:nsid w:val="7B011D8A"/>
    <w:multiLevelType w:val="hybridMultilevel"/>
    <w:tmpl w:val="CDEC516C"/>
    <w:lvl w:ilvl="0" w:tplc="2E54B186">
      <w:numFmt w:val="bullet"/>
      <w:lvlText w:val="-"/>
      <w:lvlJc w:val="left"/>
      <w:pPr>
        <w:ind w:left="417" w:hanging="360"/>
      </w:pPr>
      <w:rPr>
        <w:rFonts w:ascii="Arial" w:eastAsia="Times New Roman" w:hAnsi="Arial" w:cs="Arial" w:hint="default"/>
      </w:rPr>
    </w:lvl>
    <w:lvl w:ilvl="1" w:tplc="140C0003" w:tentative="1">
      <w:start w:val="1"/>
      <w:numFmt w:val="bullet"/>
      <w:lvlText w:val="o"/>
      <w:lvlJc w:val="left"/>
      <w:pPr>
        <w:ind w:left="1137" w:hanging="360"/>
      </w:pPr>
      <w:rPr>
        <w:rFonts w:ascii="Courier New" w:hAnsi="Courier New" w:cs="Courier New" w:hint="default"/>
      </w:rPr>
    </w:lvl>
    <w:lvl w:ilvl="2" w:tplc="140C0005" w:tentative="1">
      <w:start w:val="1"/>
      <w:numFmt w:val="bullet"/>
      <w:lvlText w:val=""/>
      <w:lvlJc w:val="left"/>
      <w:pPr>
        <w:ind w:left="1857" w:hanging="360"/>
      </w:pPr>
      <w:rPr>
        <w:rFonts w:ascii="Wingdings" w:hAnsi="Wingdings" w:hint="default"/>
      </w:rPr>
    </w:lvl>
    <w:lvl w:ilvl="3" w:tplc="140C0001" w:tentative="1">
      <w:start w:val="1"/>
      <w:numFmt w:val="bullet"/>
      <w:lvlText w:val=""/>
      <w:lvlJc w:val="left"/>
      <w:pPr>
        <w:ind w:left="2577" w:hanging="360"/>
      </w:pPr>
      <w:rPr>
        <w:rFonts w:ascii="Symbol" w:hAnsi="Symbol" w:hint="default"/>
      </w:rPr>
    </w:lvl>
    <w:lvl w:ilvl="4" w:tplc="140C0003" w:tentative="1">
      <w:start w:val="1"/>
      <w:numFmt w:val="bullet"/>
      <w:lvlText w:val="o"/>
      <w:lvlJc w:val="left"/>
      <w:pPr>
        <w:ind w:left="3297" w:hanging="360"/>
      </w:pPr>
      <w:rPr>
        <w:rFonts w:ascii="Courier New" w:hAnsi="Courier New" w:cs="Courier New" w:hint="default"/>
      </w:rPr>
    </w:lvl>
    <w:lvl w:ilvl="5" w:tplc="140C0005" w:tentative="1">
      <w:start w:val="1"/>
      <w:numFmt w:val="bullet"/>
      <w:lvlText w:val=""/>
      <w:lvlJc w:val="left"/>
      <w:pPr>
        <w:ind w:left="4017" w:hanging="360"/>
      </w:pPr>
      <w:rPr>
        <w:rFonts w:ascii="Wingdings" w:hAnsi="Wingdings" w:hint="default"/>
      </w:rPr>
    </w:lvl>
    <w:lvl w:ilvl="6" w:tplc="140C0001" w:tentative="1">
      <w:start w:val="1"/>
      <w:numFmt w:val="bullet"/>
      <w:lvlText w:val=""/>
      <w:lvlJc w:val="left"/>
      <w:pPr>
        <w:ind w:left="4737" w:hanging="360"/>
      </w:pPr>
      <w:rPr>
        <w:rFonts w:ascii="Symbol" w:hAnsi="Symbol" w:hint="default"/>
      </w:rPr>
    </w:lvl>
    <w:lvl w:ilvl="7" w:tplc="140C0003" w:tentative="1">
      <w:start w:val="1"/>
      <w:numFmt w:val="bullet"/>
      <w:lvlText w:val="o"/>
      <w:lvlJc w:val="left"/>
      <w:pPr>
        <w:ind w:left="5457" w:hanging="360"/>
      </w:pPr>
      <w:rPr>
        <w:rFonts w:ascii="Courier New" w:hAnsi="Courier New" w:cs="Courier New" w:hint="default"/>
      </w:rPr>
    </w:lvl>
    <w:lvl w:ilvl="8" w:tplc="140C0005" w:tentative="1">
      <w:start w:val="1"/>
      <w:numFmt w:val="bullet"/>
      <w:lvlText w:val=""/>
      <w:lvlJc w:val="left"/>
      <w:pPr>
        <w:ind w:left="6177"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7"/>
    <w:lvlOverride w:ilvl="0">
      <w:lvl w:ilvl="0">
        <w:start w:val="1"/>
        <w:numFmt w:val="decimal"/>
        <w:lvlText w:val="%1)"/>
        <w:legacy w:legacy="1" w:legacySpace="0" w:legacyIndent="283"/>
        <w:lvlJc w:val="left"/>
        <w:pPr>
          <w:ind w:left="283" w:hanging="283"/>
        </w:pPr>
      </w:lvl>
    </w:lvlOverride>
  </w:num>
  <w:num w:numId="4">
    <w:abstractNumId w:val="3"/>
  </w:num>
  <w:num w:numId="5">
    <w:abstractNumId w:val="5"/>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2HGDskeVJaG/lSun0wCKO/RDGTwDiQB+YPGqosmUb9I6HpGLfkz8sHNjluCyH0vlVHFcVmj9LldHtaOTNBDpw==" w:salt="TJmPhoXcznRYccu+Ti3cbQ=="/>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F7"/>
    <w:rsid w:val="0000265D"/>
    <w:rsid w:val="00003C78"/>
    <w:rsid w:val="000052EB"/>
    <w:rsid w:val="00010A26"/>
    <w:rsid w:val="000124FF"/>
    <w:rsid w:val="00013C51"/>
    <w:rsid w:val="00017F90"/>
    <w:rsid w:val="0002055B"/>
    <w:rsid w:val="00023EEB"/>
    <w:rsid w:val="00025C5E"/>
    <w:rsid w:val="00032611"/>
    <w:rsid w:val="00050311"/>
    <w:rsid w:val="00050D7F"/>
    <w:rsid w:val="00063CEA"/>
    <w:rsid w:val="000724A0"/>
    <w:rsid w:val="0008777B"/>
    <w:rsid w:val="00090F1A"/>
    <w:rsid w:val="00093EED"/>
    <w:rsid w:val="000979E9"/>
    <w:rsid w:val="00097C50"/>
    <w:rsid w:val="000A366E"/>
    <w:rsid w:val="000A7E57"/>
    <w:rsid w:val="000B541B"/>
    <w:rsid w:val="000B66C1"/>
    <w:rsid w:val="000C47CE"/>
    <w:rsid w:val="000C4976"/>
    <w:rsid w:val="000C4E81"/>
    <w:rsid w:val="000E6FC5"/>
    <w:rsid w:val="00102BBF"/>
    <w:rsid w:val="00106A56"/>
    <w:rsid w:val="00107E9E"/>
    <w:rsid w:val="001100D1"/>
    <w:rsid w:val="00112708"/>
    <w:rsid w:val="00127212"/>
    <w:rsid w:val="00130367"/>
    <w:rsid w:val="00130700"/>
    <w:rsid w:val="00132355"/>
    <w:rsid w:val="00132A6E"/>
    <w:rsid w:val="00136876"/>
    <w:rsid w:val="00137381"/>
    <w:rsid w:val="001414F2"/>
    <w:rsid w:val="00144588"/>
    <w:rsid w:val="00145DBC"/>
    <w:rsid w:val="001470CF"/>
    <w:rsid w:val="00154103"/>
    <w:rsid w:val="00156B8F"/>
    <w:rsid w:val="0016649B"/>
    <w:rsid w:val="00192C4D"/>
    <w:rsid w:val="00196DC3"/>
    <w:rsid w:val="001A08CC"/>
    <w:rsid w:val="001B2CEB"/>
    <w:rsid w:val="001B37FC"/>
    <w:rsid w:val="001B5D4E"/>
    <w:rsid w:val="001C2B8C"/>
    <w:rsid w:val="001C3B59"/>
    <w:rsid w:val="001C588B"/>
    <w:rsid w:val="001D06CA"/>
    <w:rsid w:val="001D2017"/>
    <w:rsid w:val="001D3392"/>
    <w:rsid w:val="001E2DC5"/>
    <w:rsid w:val="001E6087"/>
    <w:rsid w:val="001F0F99"/>
    <w:rsid w:val="001F1227"/>
    <w:rsid w:val="001F60F4"/>
    <w:rsid w:val="001F6445"/>
    <w:rsid w:val="001F77C4"/>
    <w:rsid w:val="00212157"/>
    <w:rsid w:val="00212A06"/>
    <w:rsid w:val="00213946"/>
    <w:rsid w:val="0021579C"/>
    <w:rsid w:val="00216448"/>
    <w:rsid w:val="00220162"/>
    <w:rsid w:val="0022336D"/>
    <w:rsid w:val="00223DD6"/>
    <w:rsid w:val="00230EEC"/>
    <w:rsid w:val="00232FB0"/>
    <w:rsid w:val="00234029"/>
    <w:rsid w:val="00240569"/>
    <w:rsid w:val="00240EA4"/>
    <w:rsid w:val="00253FA8"/>
    <w:rsid w:val="0025482D"/>
    <w:rsid w:val="00256429"/>
    <w:rsid w:val="00260544"/>
    <w:rsid w:val="00261890"/>
    <w:rsid w:val="002620E4"/>
    <w:rsid w:val="00264E14"/>
    <w:rsid w:val="002715EF"/>
    <w:rsid w:val="002730CF"/>
    <w:rsid w:val="00275871"/>
    <w:rsid w:val="00277BE1"/>
    <w:rsid w:val="00282FE7"/>
    <w:rsid w:val="0028375C"/>
    <w:rsid w:val="00290BEF"/>
    <w:rsid w:val="00293412"/>
    <w:rsid w:val="002A57CD"/>
    <w:rsid w:val="002B49EC"/>
    <w:rsid w:val="002B6FF8"/>
    <w:rsid w:val="002C4D25"/>
    <w:rsid w:val="002C60DB"/>
    <w:rsid w:val="002C6A9D"/>
    <w:rsid w:val="002C7F55"/>
    <w:rsid w:val="002D6814"/>
    <w:rsid w:val="002D72D2"/>
    <w:rsid w:val="002E2607"/>
    <w:rsid w:val="002F2A43"/>
    <w:rsid w:val="002F5FC1"/>
    <w:rsid w:val="00307C4F"/>
    <w:rsid w:val="00311C2F"/>
    <w:rsid w:val="003132E2"/>
    <w:rsid w:val="00317028"/>
    <w:rsid w:val="0032153F"/>
    <w:rsid w:val="003256A7"/>
    <w:rsid w:val="00325ECC"/>
    <w:rsid w:val="003273EE"/>
    <w:rsid w:val="00327731"/>
    <w:rsid w:val="003322C7"/>
    <w:rsid w:val="0034335A"/>
    <w:rsid w:val="0034467D"/>
    <w:rsid w:val="00346E9A"/>
    <w:rsid w:val="00356108"/>
    <w:rsid w:val="00362283"/>
    <w:rsid w:val="00363B9C"/>
    <w:rsid w:val="00364751"/>
    <w:rsid w:val="003740E7"/>
    <w:rsid w:val="0037445E"/>
    <w:rsid w:val="00383B85"/>
    <w:rsid w:val="00385269"/>
    <w:rsid w:val="00393917"/>
    <w:rsid w:val="0039471F"/>
    <w:rsid w:val="0039527B"/>
    <w:rsid w:val="003A400A"/>
    <w:rsid w:val="003D41FA"/>
    <w:rsid w:val="003D7BE2"/>
    <w:rsid w:val="003E0502"/>
    <w:rsid w:val="003E2D5C"/>
    <w:rsid w:val="003E5249"/>
    <w:rsid w:val="004022A7"/>
    <w:rsid w:val="00403A97"/>
    <w:rsid w:val="004040F7"/>
    <w:rsid w:val="00404EBA"/>
    <w:rsid w:val="00405A69"/>
    <w:rsid w:val="004117D0"/>
    <w:rsid w:val="00420744"/>
    <w:rsid w:val="00421018"/>
    <w:rsid w:val="00431E75"/>
    <w:rsid w:val="00433166"/>
    <w:rsid w:val="00434559"/>
    <w:rsid w:val="0044348F"/>
    <w:rsid w:val="00443B58"/>
    <w:rsid w:val="00456D36"/>
    <w:rsid w:val="00471A7A"/>
    <w:rsid w:val="004751CA"/>
    <w:rsid w:val="00485611"/>
    <w:rsid w:val="00496E70"/>
    <w:rsid w:val="004B0D0E"/>
    <w:rsid w:val="004B0D14"/>
    <w:rsid w:val="004C1EA3"/>
    <w:rsid w:val="004D35D2"/>
    <w:rsid w:val="004D54B6"/>
    <w:rsid w:val="004E1F9A"/>
    <w:rsid w:val="004E5FF6"/>
    <w:rsid w:val="004E6B88"/>
    <w:rsid w:val="004E71E4"/>
    <w:rsid w:val="004F0664"/>
    <w:rsid w:val="004F5C13"/>
    <w:rsid w:val="00500748"/>
    <w:rsid w:val="00501246"/>
    <w:rsid w:val="00507EBF"/>
    <w:rsid w:val="00513762"/>
    <w:rsid w:val="005202F1"/>
    <w:rsid w:val="005333EC"/>
    <w:rsid w:val="00551A02"/>
    <w:rsid w:val="005527ED"/>
    <w:rsid w:val="00565D45"/>
    <w:rsid w:val="0057089D"/>
    <w:rsid w:val="00571824"/>
    <w:rsid w:val="00575CCF"/>
    <w:rsid w:val="005775E5"/>
    <w:rsid w:val="005977EC"/>
    <w:rsid w:val="005B05FD"/>
    <w:rsid w:val="005B1FC7"/>
    <w:rsid w:val="005C29D7"/>
    <w:rsid w:val="005C52D2"/>
    <w:rsid w:val="005C5677"/>
    <w:rsid w:val="005D14D8"/>
    <w:rsid w:val="005D1D8E"/>
    <w:rsid w:val="005D2ECB"/>
    <w:rsid w:val="005E099F"/>
    <w:rsid w:val="005F780E"/>
    <w:rsid w:val="00601432"/>
    <w:rsid w:val="00602DE6"/>
    <w:rsid w:val="006060F7"/>
    <w:rsid w:val="00607A11"/>
    <w:rsid w:val="00607E8C"/>
    <w:rsid w:val="00610249"/>
    <w:rsid w:val="00613590"/>
    <w:rsid w:val="006144BE"/>
    <w:rsid w:val="00630275"/>
    <w:rsid w:val="006363AE"/>
    <w:rsid w:val="00637134"/>
    <w:rsid w:val="006449EB"/>
    <w:rsid w:val="00651FAB"/>
    <w:rsid w:val="00682DD1"/>
    <w:rsid w:val="00683B69"/>
    <w:rsid w:val="00694A91"/>
    <w:rsid w:val="00695494"/>
    <w:rsid w:val="006A12A9"/>
    <w:rsid w:val="006A189A"/>
    <w:rsid w:val="006A1CC6"/>
    <w:rsid w:val="006A6009"/>
    <w:rsid w:val="006A638C"/>
    <w:rsid w:val="006B13F5"/>
    <w:rsid w:val="006C1342"/>
    <w:rsid w:val="006C302A"/>
    <w:rsid w:val="006D12F7"/>
    <w:rsid w:val="006D23E3"/>
    <w:rsid w:val="006E5031"/>
    <w:rsid w:val="006E63CF"/>
    <w:rsid w:val="006F3656"/>
    <w:rsid w:val="00723D4E"/>
    <w:rsid w:val="007261BD"/>
    <w:rsid w:val="007272EE"/>
    <w:rsid w:val="00731892"/>
    <w:rsid w:val="00746F8A"/>
    <w:rsid w:val="007641A9"/>
    <w:rsid w:val="00764DED"/>
    <w:rsid w:val="00764FCE"/>
    <w:rsid w:val="00766159"/>
    <w:rsid w:val="00766444"/>
    <w:rsid w:val="00770925"/>
    <w:rsid w:val="00771F8F"/>
    <w:rsid w:val="007741E4"/>
    <w:rsid w:val="0079103C"/>
    <w:rsid w:val="007925C6"/>
    <w:rsid w:val="007A0DFA"/>
    <w:rsid w:val="007B2E9A"/>
    <w:rsid w:val="007D17B6"/>
    <w:rsid w:val="007D5BAC"/>
    <w:rsid w:val="007D6BA5"/>
    <w:rsid w:val="007E2C84"/>
    <w:rsid w:val="007E7DE4"/>
    <w:rsid w:val="007F7045"/>
    <w:rsid w:val="008012E6"/>
    <w:rsid w:val="008015CC"/>
    <w:rsid w:val="00802137"/>
    <w:rsid w:val="0080557A"/>
    <w:rsid w:val="00806BA4"/>
    <w:rsid w:val="00807EB4"/>
    <w:rsid w:val="00811274"/>
    <w:rsid w:val="00821A22"/>
    <w:rsid w:val="00826E5A"/>
    <w:rsid w:val="008303C4"/>
    <w:rsid w:val="00830A92"/>
    <w:rsid w:val="0083286F"/>
    <w:rsid w:val="0083457A"/>
    <w:rsid w:val="0083548B"/>
    <w:rsid w:val="008428AA"/>
    <w:rsid w:val="00846654"/>
    <w:rsid w:val="00851E6D"/>
    <w:rsid w:val="0086185A"/>
    <w:rsid w:val="00867871"/>
    <w:rsid w:val="00870919"/>
    <w:rsid w:val="00876283"/>
    <w:rsid w:val="00882068"/>
    <w:rsid w:val="008842B4"/>
    <w:rsid w:val="008B7143"/>
    <w:rsid w:val="008C6324"/>
    <w:rsid w:val="008D0820"/>
    <w:rsid w:val="008D0FC3"/>
    <w:rsid w:val="008D328A"/>
    <w:rsid w:val="008D5D9C"/>
    <w:rsid w:val="008D70D0"/>
    <w:rsid w:val="008E4EA3"/>
    <w:rsid w:val="008E5D17"/>
    <w:rsid w:val="008F0443"/>
    <w:rsid w:val="00900A17"/>
    <w:rsid w:val="00905660"/>
    <w:rsid w:val="00911CE6"/>
    <w:rsid w:val="00921067"/>
    <w:rsid w:val="00931D25"/>
    <w:rsid w:val="00940CBE"/>
    <w:rsid w:val="00946CAF"/>
    <w:rsid w:val="0096108D"/>
    <w:rsid w:val="00967B5B"/>
    <w:rsid w:val="0097163B"/>
    <w:rsid w:val="009847DE"/>
    <w:rsid w:val="00991C88"/>
    <w:rsid w:val="009A2640"/>
    <w:rsid w:val="009B5AE7"/>
    <w:rsid w:val="009B5EE0"/>
    <w:rsid w:val="009B6903"/>
    <w:rsid w:val="009C004D"/>
    <w:rsid w:val="009D12AF"/>
    <w:rsid w:val="009D2C88"/>
    <w:rsid w:val="009D5275"/>
    <w:rsid w:val="009E770C"/>
    <w:rsid w:val="009F5146"/>
    <w:rsid w:val="009F525D"/>
    <w:rsid w:val="009F5E1A"/>
    <w:rsid w:val="00A0133A"/>
    <w:rsid w:val="00A072C5"/>
    <w:rsid w:val="00A1733B"/>
    <w:rsid w:val="00A24B7C"/>
    <w:rsid w:val="00A24CBB"/>
    <w:rsid w:val="00A26AEF"/>
    <w:rsid w:val="00A32453"/>
    <w:rsid w:val="00A35819"/>
    <w:rsid w:val="00A40B20"/>
    <w:rsid w:val="00A428BB"/>
    <w:rsid w:val="00A46580"/>
    <w:rsid w:val="00A5254E"/>
    <w:rsid w:val="00A60B42"/>
    <w:rsid w:val="00A72651"/>
    <w:rsid w:val="00A846E8"/>
    <w:rsid w:val="00AA0DC7"/>
    <w:rsid w:val="00AA4971"/>
    <w:rsid w:val="00AA5A4D"/>
    <w:rsid w:val="00AB643E"/>
    <w:rsid w:val="00AC04E0"/>
    <w:rsid w:val="00AD610F"/>
    <w:rsid w:val="00AF1A55"/>
    <w:rsid w:val="00AF2E7F"/>
    <w:rsid w:val="00AF4D56"/>
    <w:rsid w:val="00B01A69"/>
    <w:rsid w:val="00B0480C"/>
    <w:rsid w:val="00B1092F"/>
    <w:rsid w:val="00B168E7"/>
    <w:rsid w:val="00B20CC7"/>
    <w:rsid w:val="00B23A09"/>
    <w:rsid w:val="00B34FF2"/>
    <w:rsid w:val="00B371C7"/>
    <w:rsid w:val="00B4324E"/>
    <w:rsid w:val="00B45EAE"/>
    <w:rsid w:val="00B53A34"/>
    <w:rsid w:val="00B55A8D"/>
    <w:rsid w:val="00B62DD5"/>
    <w:rsid w:val="00B631BC"/>
    <w:rsid w:val="00B71A8C"/>
    <w:rsid w:val="00B7320C"/>
    <w:rsid w:val="00B742AA"/>
    <w:rsid w:val="00B77A20"/>
    <w:rsid w:val="00B80317"/>
    <w:rsid w:val="00B81815"/>
    <w:rsid w:val="00B8280E"/>
    <w:rsid w:val="00B8458C"/>
    <w:rsid w:val="00B8704D"/>
    <w:rsid w:val="00B87459"/>
    <w:rsid w:val="00B96772"/>
    <w:rsid w:val="00BA25C1"/>
    <w:rsid w:val="00BB1791"/>
    <w:rsid w:val="00BB5C41"/>
    <w:rsid w:val="00BC2633"/>
    <w:rsid w:val="00BD30D9"/>
    <w:rsid w:val="00BE213E"/>
    <w:rsid w:val="00BE56E8"/>
    <w:rsid w:val="00C112AE"/>
    <w:rsid w:val="00C24ABB"/>
    <w:rsid w:val="00C26C0D"/>
    <w:rsid w:val="00C30136"/>
    <w:rsid w:val="00C303E8"/>
    <w:rsid w:val="00C41961"/>
    <w:rsid w:val="00C45C98"/>
    <w:rsid w:val="00C4676A"/>
    <w:rsid w:val="00C61480"/>
    <w:rsid w:val="00C63E58"/>
    <w:rsid w:val="00C70D1D"/>
    <w:rsid w:val="00C84311"/>
    <w:rsid w:val="00C853F2"/>
    <w:rsid w:val="00C92B41"/>
    <w:rsid w:val="00C93A99"/>
    <w:rsid w:val="00C93D18"/>
    <w:rsid w:val="00C94BE5"/>
    <w:rsid w:val="00C96E30"/>
    <w:rsid w:val="00CA01C9"/>
    <w:rsid w:val="00CA1497"/>
    <w:rsid w:val="00CA185C"/>
    <w:rsid w:val="00CA20EF"/>
    <w:rsid w:val="00CB07F9"/>
    <w:rsid w:val="00CB1811"/>
    <w:rsid w:val="00CD27FF"/>
    <w:rsid w:val="00CD6236"/>
    <w:rsid w:val="00CE000C"/>
    <w:rsid w:val="00CF6ADC"/>
    <w:rsid w:val="00D01136"/>
    <w:rsid w:val="00D105A2"/>
    <w:rsid w:val="00D11163"/>
    <w:rsid w:val="00D1754A"/>
    <w:rsid w:val="00D178FD"/>
    <w:rsid w:val="00D2155B"/>
    <w:rsid w:val="00D21FCB"/>
    <w:rsid w:val="00D269B9"/>
    <w:rsid w:val="00D27236"/>
    <w:rsid w:val="00D37765"/>
    <w:rsid w:val="00D43173"/>
    <w:rsid w:val="00D613C9"/>
    <w:rsid w:val="00D61ACF"/>
    <w:rsid w:val="00D628AB"/>
    <w:rsid w:val="00D732AF"/>
    <w:rsid w:val="00D91C66"/>
    <w:rsid w:val="00D9259F"/>
    <w:rsid w:val="00D97692"/>
    <w:rsid w:val="00DA403C"/>
    <w:rsid w:val="00DA6370"/>
    <w:rsid w:val="00DA7616"/>
    <w:rsid w:val="00DB2DC6"/>
    <w:rsid w:val="00DC2FC8"/>
    <w:rsid w:val="00E3011B"/>
    <w:rsid w:val="00E316CE"/>
    <w:rsid w:val="00E4207B"/>
    <w:rsid w:val="00E42F83"/>
    <w:rsid w:val="00E43FF4"/>
    <w:rsid w:val="00E4424C"/>
    <w:rsid w:val="00E44A70"/>
    <w:rsid w:val="00E4784F"/>
    <w:rsid w:val="00E524C6"/>
    <w:rsid w:val="00E5438B"/>
    <w:rsid w:val="00E63E16"/>
    <w:rsid w:val="00E668DC"/>
    <w:rsid w:val="00E704FA"/>
    <w:rsid w:val="00E71303"/>
    <w:rsid w:val="00E71433"/>
    <w:rsid w:val="00E73E9F"/>
    <w:rsid w:val="00E75C1A"/>
    <w:rsid w:val="00E964FC"/>
    <w:rsid w:val="00EA160D"/>
    <w:rsid w:val="00EA5764"/>
    <w:rsid w:val="00EA5B2C"/>
    <w:rsid w:val="00EA709D"/>
    <w:rsid w:val="00EB0FD6"/>
    <w:rsid w:val="00EB1B31"/>
    <w:rsid w:val="00EC7674"/>
    <w:rsid w:val="00EF25E0"/>
    <w:rsid w:val="00EF4F2D"/>
    <w:rsid w:val="00F01762"/>
    <w:rsid w:val="00F1487A"/>
    <w:rsid w:val="00F16829"/>
    <w:rsid w:val="00F30B33"/>
    <w:rsid w:val="00F3261B"/>
    <w:rsid w:val="00F36A7D"/>
    <w:rsid w:val="00F43CB2"/>
    <w:rsid w:val="00F46298"/>
    <w:rsid w:val="00F50192"/>
    <w:rsid w:val="00F57B0E"/>
    <w:rsid w:val="00F635AD"/>
    <w:rsid w:val="00F760B7"/>
    <w:rsid w:val="00F82899"/>
    <w:rsid w:val="00F850B1"/>
    <w:rsid w:val="00F8575C"/>
    <w:rsid w:val="00F8650F"/>
    <w:rsid w:val="00F928C8"/>
    <w:rsid w:val="00FA0F85"/>
    <w:rsid w:val="00FA11B5"/>
    <w:rsid w:val="00FA39A5"/>
    <w:rsid w:val="00FB3CC4"/>
    <w:rsid w:val="00FC0620"/>
    <w:rsid w:val="00FC3AF2"/>
    <w:rsid w:val="00FC40A1"/>
    <w:rsid w:val="00FC5051"/>
    <w:rsid w:val="00FD4306"/>
    <w:rsid w:val="00FD51CB"/>
    <w:rsid w:val="00FD5903"/>
    <w:rsid w:val="00FF0FA8"/>
    <w:rsid w:val="00FF1FBE"/>
    <w:rsid w:val="00FF26B1"/>
    <w:rsid w:val="00FF4285"/>
    <w:rsid w:val="00FF4A95"/>
    <w:rsid w:val="00FF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regrouptable v:ext="edit">
        <o:entry new="1" old="0"/>
      </o:regrouptable>
    </o:shapelayout>
  </w:shapeDefaults>
  <w:decimalSymbol w:val="."/>
  <w:listSeparator w:val=","/>
  <w14:docId w14:val="5E37CDCC"/>
  <w15:chartTrackingRefBased/>
  <w15:docId w15:val="{3113A722-37F4-4E33-8CA6-11D30CF8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F7"/>
    <w:rPr>
      <w:lang w:eastAsia="fr-FR"/>
    </w:rPr>
  </w:style>
  <w:style w:type="paragraph" w:styleId="Heading1">
    <w:name w:val="heading 1"/>
    <w:basedOn w:val="Normal"/>
    <w:next w:val="Normal"/>
    <w:qFormat/>
    <w:rsid w:val="006D12F7"/>
    <w:pPr>
      <w:keepNext/>
      <w:outlineLvl w:val="0"/>
    </w:pPr>
    <w:rPr>
      <w:sz w:val="24"/>
      <w:lang w:val="fr-FR"/>
    </w:rPr>
  </w:style>
  <w:style w:type="paragraph" w:styleId="Heading5">
    <w:name w:val="heading 5"/>
    <w:basedOn w:val="Normal"/>
    <w:next w:val="Normal"/>
    <w:qFormat/>
    <w:rsid w:val="006D12F7"/>
    <w:pPr>
      <w:keepNext/>
      <w:pBdr>
        <w:top w:val="single" w:sz="6" w:space="5" w:color="auto"/>
        <w:left w:val="single" w:sz="6" w:space="5" w:color="auto"/>
        <w:bottom w:val="single" w:sz="6" w:space="5" w:color="auto"/>
        <w:right w:val="single" w:sz="6" w:space="5" w:color="auto"/>
      </w:pBdr>
      <w:jc w:val="center"/>
      <w:outlineLvl w:val="4"/>
    </w:pPr>
    <w:rPr>
      <w:sz w:val="24"/>
      <w:lang w:val="fr-FR"/>
    </w:rPr>
  </w:style>
  <w:style w:type="paragraph" w:styleId="Heading7">
    <w:name w:val="heading 7"/>
    <w:basedOn w:val="Normal"/>
    <w:next w:val="Normal"/>
    <w:qFormat/>
    <w:rsid w:val="006D12F7"/>
    <w:pPr>
      <w:keepNext/>
      <w:ind w:right="-108"/>
      <w:outlineLvl w:val="6"/>
    </w:pPr>
    <w:rPr>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2F7"/>
    <w:pPr>
      <w:tabs>
        <w:tab w:val="center" w:pos="4153"/>
        <w:tab w:val="right" w:pos="8306"/>
      </w:tabs>
    </w:pPr>
    <w:rPr>
      <w:sz w:val="22"/>
      <w:lang w:val="fr-FR" w:eastAsia="en-US"/>
    </w:rPr>
  </w:style>
  <w:style w:type="paragraph" w:styleId="BlockText">
    <w:name w:val="Block Text"/>
    <w:basedOn w:val="Normal"/>
    <w:rsid w:val="006D12F7"/>
    <w:pPr>
      <w:tabs>
        <w:tab w:val="left" w:pos="9923"/>
      </w:tabs>
      <w:ind w:left="284" w:right="-567" w:hanging="284"/>
      <w:jc w:val="both"/>
    </w:pPr>
    <w:rPr>
      <w:sz w:val="22"/>
      <w:lang w:val="fr-FR" w:eastAsia="en-US"/>
    </w:rPr>
  </w:style>
  <w:style w:type="paragraph" w:styleId="Footer">
    <w:name w:val="footer"/>
    <w:basedOn w:val="Normal"/>
    <w:rsid w:val="006D12F7"/>
    <w:pPr>
      <w:tabs>
        <w:tab w:val="center" w:pos="4536"/>
        <w:tab w:val="right" w:pos="9072"/>
      </w:tabs>
    </w:pPr>
  </w:style>
  <w:style w:type="paragraph" w:styleId="BalloonText">
    <w:name w:val="Balloon Text"/>
    <w:basedOn w:val="Normal"/>
    <w:semiHidden/>
    <w:rsid w:val="006144BE"/>
    <w:rPr>
      <w:rFonts w:ascii="Tahoma" w:hAnsi="Tahoma" w:cs="Tahoma"/>
      <w:sz w:val="16"/>
      <w:szCs w:val="16"/>
    </w:rPr>
  </w:style>
  <w:style w:type="character" w:styleId="Hyperlink">
    <w:name w:val="Hyperlink"/>
    <w:rsid w:val="0097163B"/>
    <w:rPr>
      <w:color w:val="0000FF"/>
      <w:u w:val="single"/>
    </w:rPr>
  </w:style>
  <w:style w:type="table" w:styleId="TableGrid">
    <w:name w:val="Table Grid"/>
    <w:basedOn w:val="TableNormal"/>
    <w:rsid w:val="0012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6324"/>
  </w:style>
  <w:style w:type="character" w:styleId="CommentReference">
    <w:name w:val="annotation reference"/>
    <w:semiHidden/>
    <w:rsid w:val="001E6087"/>
    <w:rPr>
      <w:sz w:val="16"/>
      <w:szCs w:val="16"/>
    </w:rPr>
  </w:style>
  <w:style w:type="paragraph" w:styleId="CommentText">
    <w:name w:val="annotation text"/>
    <w:basedOn w:val="Normal"/>
    <w:semiHidden/>
    <w:rsid w:val="001E6087"/>
  </w:style>
  <w:style w:type="paragraph" w:styleId="CommentSubject">
    <w:name w:val="annotation subject"/>
    <w:basedOn w:val="CommentText"/>
    <w:next w:val="CommentText"/>
    <w:semiHidden/>
    <w:rsid w:val="001E6087"/>
    <w:rPr>
      <w:b/>
      <w:bCs/>
    </w:rPr>
  </w:style>
  <w:style w:type="paragraph" w:customStyle="1" w:styleId="droit">
    <w:name w:val="droit"/>
    <w:basedOn w:val="Normal"/>
    <w:rsid w:val="00485611"/>
    <w:pPr>
      <w:ind w:left="2268"/>
    </w:pPr>
    <w:rPr>
      <w:bCs/>
      <w:color w:val="000000"/>
      <w:sz w:val="24"/>
      <w:lang w:val="fr-LU"/>
    </w:rPr>
  </w:style>
  <w:style w:type="paragraph" w:customStyle="1" w:styleId="adroit">
    <w:name w:val="a_droit"/>
    <w:basedOn w:val="Normal"/>
    <w:rsid w:val="00B55A8D"/>
    <w:rPr>
      <w:sz w:val="24"/>
      <w:lang w:val="fr-FR"/>
    </w:rPr>
  </w:style>
  <w:style w:type="paragraph" w:customStyle="1" w:styleId="aobjet">
    <w:name w:val="a_objet"/>
    <w:basedOn w:val="Normal"/>
    <w:rsid w:val="00B55A8D"/>
    <w:pPr>
      <w:ind w:left="794" w:hanging="794"/>
    </w:pPr>
    <w:rPr>
      <w:sz w:val="24"/>
      <w:lang w:val="fr-FR"/>
    </w:rPr>
  </w:style>
  <w:style w:type="paragraph" w:styleId="NormalWeb">
    <w:name w:val="Normal (Web)"/>
    <w:basedOn w:val="Normal"/>
    <w:rsid w:val="00B55A8D"/>
    <w:pPr>
      <w:spacing w:before="100" w:beforeAutospacing="1" w:after="100" w:afterAutospacing="1"/>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672A-F1E4-4349-AE13-8D3BF154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2985</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 PREALABLE</vt:lpstr>
      <vt:lpstr>DEMANDE PREALABLE</vt:lpstr>
    </vt:vector>
  </TitlesOfParts>
  <Company>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PREALABLE</dc:title>
  <dc:subject/>
  <dc:creator>Leader</dc:creator>
  <cp:keywords/>
  <dc:description/>
  <cp:lastModifiedBy>Tom Urlings</cp:lastModifiedBy>
  <cp:revision>10</cp:revision>
  <cp:lastPrinted>2023-10-31T13:50:00Z</cp:lastPrinted>
  <dcterms:created xsi:type="dcterms:W3CDTF">2023-12-07T14:13:00Z</dcterms:created>
  <dcterms:modified xsi:type="dcterms:W3CDTF">2024-01-02T12:30:00Z</dcterms:modified>
</cp:coreProperties>
</file>

<file path=docProps/custom.xml><?xml version="1.0" encoding="utf-8"?>
<Properties xmlns="http://schemas.openxmlformats.org/officeDocument/2006/custom-properties" xmlns:vt="http://schemas.openxmlformats.org/officeDocument/2006/docPropsVTypes"/>
</file>